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30" w:rsidRPr="00ED5863" w:rsidRDefault="00DB6C3F" w:rsidP="00DB6C3F">
      <w:pPr>
        <w:tabs>
          <w:tab w:val="right" w:pos="13440"/>
        </w:tabs>
        <w:snapToGrid w:val="0"/>
        <w:spacing w:beforeLines="50" w:before="120" w:afterLines="50" w:after="120" w:line="2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D5863">
        <w:rPr>
          <w:rFonts w:ascii="標楷體" w:eastAsia="標楷體" w:hAnsi="標楷體" w:hint="eastAsia"/>
          <w:b/>
          <w:color w:val="000000"/>
          <w:sz w:val="28"/>
          <w:szCs w:val="28"/>
        </w:rPr>
        <w:t>國立臺中科技大學專任教師評鑑項目及標準表</w:t>
      </w:r>
      <w:r w:rsidR="00E2747D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314397">
        <w:rPr>
          <w:rFonts w:ascii="標楷體" w:eastAsia="標楷體" w:hAnsi="標楷體" w:hint="eastAsia"/>
          <w:b/>
          <w:color w:val="000000"/>
          <w:sz w:val="28"/>
          <w:szCs w:val="28"/>
        </w:rPr>
        <w:t>紙本自評</w:t>
      </w:r>
      <w:r w:rsidR="00E2747D">
        <w:rPr>
          <w:rFonts w:ascii="標楷體" w:eastAsia="標楷體" w:hAnsi="標楷體" w:hint="eastAsia"/>
          <w:b/>
          <w:color w:val="000000"/>
          <w:sz w:val="28"/>
          <w:szCs w:val="28"/>
        </w:rPr>
        <w:t>格式)</w:t>
      </w:r>
    </w:p>
    <w:tbl>
      <w:tblPr>
        <w:tblStyle w:val="affff9"/>
        <w:tblW w:w="0" w:type="auto"/>
        <w:tblLook w:val="04A0" w:firstRow="1" w:lastRow="0" w:firstColumn="1" w:lastColumn="0" w:noHBand="0" w:noVBand="1"/>
      </w:tblPr>
      <w:tblGrid>
        <w:gridCol w:w="2020"/>
        <w:gridCol w:w="2021"/>
        <w:gridCol w:w="2021"/>
        <w:gridCol w:w="3118"/>
      </w:tblGrid>
      <w:tr w:rsidR="00130E30" w:rsidTr="009D5802">
        <w:trPr>
          <w:trHeight w:val="397"/>
        </w:trPr>
        <w:tc>
          <w:tcPr>
            <w:tcW w:w="2020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30E30" w:rsidRPr="00515CB4" w:rsidRDefault="00130E30" w:rsidP="00130E30">
            <w:pPr>
              <w:tabs>
                <w:tab w:val="right" w:pos="13440"/>
              </w:tabs>
              <w:snapToGrid w:val="0"/>
              <w:spacing w:beforeLines="50" w:before="120" w:afterLines="50" w:after="120" w:line="200" w:lineRule="exact"/>
              <w:rPr>
                <w:rFonts w:ascii="標楷體" w:eastAsia="標楷體" w:hAnsi="標楷體"/>
                <w:b/>
                <w:color w:val="000000"/>
              </w:rPr>
            </w:pPr>
            <w:r w:rsidRPr="00515CB4">
              <w:rPr>
                <w:rFonts w:ascii="標楷體" w:eastAsia="標楷體" w:hAnsi="標楷體" w:hint="eastAsia"/>
                <w:b/>
                <w:color w:val="000000"/>
              </w:rPr>
              <w:t>單位：</w:t>
            </w:r>
          </w:p>
        </w:tc>
        <w:tc>
          <w:tcPr>
            <w:tcW w:w="2021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30E30" w:rsidRPr="00515CB4" w:rsidRDefault="00130E30" w:rsidP="00130E30">
            <w:pPr>
              <w:tabs>
                <w:tab w:val="right" w:pos="13440"/>
              </w:tabs>
              <w:snapToGrid w:val="0"/>
              <w:spacing w:beforeLines="50" w:before="120" w:afterLines="50" w:after="120" w:line="200" w:lineRule="exact"/>
              <w:rPr>
                <w:rFonts w:ascii="標楷體" w:eastAsia="標楷體" w:hAnsi="標楷體"/>
                <w:b/>
                <w:color w:val="000000"/>
              </w:rPr>
            </w:pPr>
            <w:r w:rsidRPr="00515CB4">
              <w:rPr>
                <w:rFonts w:ascii="標楷體" w:eastAsia="標楷體" w:hAnsi="標楷體" w:hint="eastAsia"/>
                <w:b/>
                <w:color w:val="000000"/>
              </w:rPr>
              <w:t>姓名：</w:t>
            </w:r>
          </w:p>
        </w:tc>
        <w:tc>
          <w:tcPr>
            <w:tcW w:w="2021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30E30" w:rsidRPr="00515CB4" w:rsidRDefault="00130E30" w:rsidP="00130E30">
            <w:pPr>
              <w:tabs>
                <w:tab w:val="right" w:pos="13440"/>
              </w:tabs>
              <w:snapToGrid w:val="0"/>
              <w:spacing w:beforeLines="50" w:before="120" w:afterLines="50" w:after="120" w:line="200" w:lineRule="exact"/>
              <w:rPr>
                <w:rFonts w:ascii="標楷體" w:eastAsia="標楷體" w:hAnsi="標楷體"/>
                <w:b/>
                <w:color w:val="000000"/>
              </w:rPr>
            </w:pPr>
            <w:r w:rsidRPr="00515CB4">
              <w:rPr>
                <w:rFonts w:ascii="標楷體" w:eastAsia="標楷體" w:hAnsi="標楷體" w:hint="eastAsia"/>
                <w:b/>
                <w:color w:val="000000"/>
              </w:rPr>
              <w:t>職稱：</w:t>
            </w:r>
          </w:p>
        </w:tc>
        <w:tc>
          <w:tcPr>
            <w:tcW w:w="3118" w:type="dxa"/>
            <w:tcBorders>
              <w:top w:val="single" w:sz="12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</w:tcPr>
          <w:p w:rsidR="00130E30" w:rsidRPr="00515CB4" w:rsidRDefault="00515CB4" w:rsidP="00130E30">
            <w:pPr>
              <w:tabs>
                <w:tab w:val="right" w:pos="13440"/>
              </w:tabs>
              <w:snapToGrid w:val="0"/>
              <w:spacing w:beforeLines="50" w:before="120" w:afterLines="50" w:after="120" w:line="200" w:lineRule="exact"/>
              <w:rPr>
                <w:rFonts w:ascii="標楷體" w:eastAsia="標楷體" w:hAnsi="標楷體"/>
                <w:b/>
                <w:color w:val="000000"/>
              </w:rPr>
            </w:pPr>
            <w:r w:rsidRPr="00515CB4">
              <w:rPr>
                <w:rFonts w:ascii="標楷體" w:eastAsia="標楷體" w:hAnsi="標楷體" w:hint="eastAsia"/>
                <w:b/>
                <w:color w:val="000000"/>
              </w:rPr>
              <w:t>分類</w:t>
            </w:r>
            <w:r w:rsidR="00130E30" w:rsidRPr="00515CB4">
              <w:rPr>
                <w:rFonts w:ascii="標楷體" w:eastAsia="標楷體" w:hAnsi="標楷體" w:hint="eastAsia"/>
                <w:b/>
                <w:color w:val="000000"/>
              </w:rPr>
              <w:t>總分</w:t>
            </w:r>
            <w:r w:rsidRPr="00515CB4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  <w:r w:rsidR="00130E30" w:rsidRPr="00515CB4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</w:tc>
      </w:tr>
    </w:tbl>
    <w:tbl>
      <w:tblPr>
        <w:tblW w:w="50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986"/>
        <w:gridCol w:w="699"/>
        <w:gridCol w:w="4877"/>
        <w:gridCol w:w="711"/>
        <w:gridCol w:w="826"/>
        <w:gridCol w:w="850"/>
        <w:gridCol w:w="699"/>
        <w:gridCol w:w="699"/>
        <w:gridCol w:w="699"/>
        <w:gridCol w:w="2578"/>
      </w:tblGrid>
      <w:tr w:rsidR="0088542E" w:rsidRPr="00AE7020" w:rsidTr="0088542E">
        <w:trPr>
          <w:tblHeader/>
          <w:jc w:val="center"/>
        </w:trPr>
        <w:tc>
          <w:tcPr>
            <w:tcW w:w="5000" w:type="pct"/>
            <w:gridSpan w:val="11"/>
            <w:shd w:val="clear" w:color="auto" w:fill="9BBB59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教師評鑑項目及標準表─教學績效類</w:t>
            </w:r>
          </w:p>
        </w:tc>
      </w:tr>
      <w:tr w:rsidR="00313819" w:rsidRPr="00AE7020" w:rsidTr="002C4CA3">
        <w:trPr>
          <w:trHeight w:val="340"/>
          <w:tblHeader/>
          <w:jc w:val="center"/>
        </w:trPr>
        <w:tc>
          <w:tcPr>
            <w:tcW w:w="497" w:type="pct"/>
            <w:vMerge w:val="restart"/>
            <w:shd w:val="clear" w:color="auto" w:fill="EAF1DD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cs="AdobeMingStd-Light" w:hint="eastAsia"/>
                <w:bCs/>
                <w:color w:val="000000"/>
                <w:kern w:val="0"/>
              </w:rPr>
              <w:t>評估分項</w:t>
            </w:r>
          </w:p>
        </w:tc>
        <w:tc>
          <w:tcPr>
            <w:tcW w:w="326" w:type="pct"/>
            <w:vMerge w:val="restart"/>
            <w:shd w:val="clear" w:color="auto" w:fill="EAF1DD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 w:cs="AdobeMingStd-Light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AdobeMingStd-Light" w:hint="eastAsia"/>
                <w:bCs/>
                <w:color w:val="000000"/>
                <w:kern w:val="0"/>
              </w:rPr>
              <w:t>每學年</w:t>
            </w:r>
          </w:p>
          <w:p w:rsidR="0088542E" w:rsidRPr="00AE7020" w:rsidRDefault="0088542E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AdobeMingStd-Light" w:hint="eastAsia"/>
                <w:bCs/>
                <w:color w:val="000000"/>
                <w:kern w:val="0"/>
              </w:rPr>
              <w:t>分項上限</w:t>
            </w:r>
          </w:p>
        </w:tc>
        <w:tc>
          <w:tcPr>
            <w:tcW w:w="1843" w:type="pct"/>
            <w:gridSpan w:val="2"/>
            <w:vMerge w:val="restart"/>
            <w:shd w:val="clear" w:color="auto" w:fill="EAF1DD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cs="AdobeMingStd-Light" w:hint="eastAsia"/>
                <w:bCs/>
                <w:color w:val="000000"/>
                <w:kern w:val="0"/>
              </w:rPr>
              <w:t>評估子項</w:t>
            </w:r>
          </w:p>
        </w:tc>
        <w:tc>
          <w:tcPr>
            <w:tcW w:w="235" w:type="pct"/>
            <w:vMerge w:val="restart"/>
            <w:shd w:val="clear" w:color="auto" w:fill="C6D9F1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 w:cs="AdobeMingStd-Light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AdobeMingStd-Light" w:hint="eastAsia"/>
                <w:bCs/>
                <w:color w:val="000000"/>
                <w:kern w:val="0"/>
              </w:rPr>
              <w:t>子項</w:t>
            </w:r>
          </w:p>
          <w:p w:rsidR="0088542E" w:rsidRPr="00AE7020" w:rsidRDefault="0088542E" w:rsidP="001A66E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cs="AdobeMingStd-Light" w:hint="eastAsia"/>
                <w:bCs/>
                <w:color w:val="000000"/>
                <w:kern w:val="0"/>
              </w:rPr>
              <w:t>上限</w:t>
            </w:r>
          </w:p>
        </w:tc>
        <w:tc>
          <w:tcPr>
            <w:tcW w:w="273" w:type="pct"/>
            <w:vMerge w:val="restart"/>
            <w:shd w:val="clear" w:color="auto" w:fill="EAF1DD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cs="AdobeMingStd-Light" w:hint="eastAsia"/>
                <w:bCs/>
                <w:color w:val="000000"/>
                <w:kern w:val="0"/>
              </w:rPr>
              <w:t>單位</w:t>
            </w:r>
          </w:p>
        </w:tc>
        <w:tc>
          <w:tcPr>
            <w:tcW w:w="281" w:type="pct"/>
            <w:vMerge w:val="restart"/>
            <w:shd w:val="clear" w:color="auto" w:fill="EAF1DD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cs="AdobeMingStd-Light" w:hint="eastAsia"/>
                <w:bCs/>
                <w:color w:val="000000"/>
                <w:kern w:val="0"/>
              </w:rPr>
              <w:t>點數</w:t>
            </w:r>
          </w:p>
        </w:tc>
        <w:tc>
          <w:tcPr>
            <w:tcW w:w="693" w:type="pct"/>
            <w:gridSpan w:val="3"/>
            <w:shd w:val="clear" w:color="auto" w:fill="EAF1DD"/>
            <w:vAlign w:val="center"/>
          </w:tcPr>
          <w:p w:rsidR="0088542E" w:rsidRPr="00E2747D" w:rsidRDefault="0088542E" w:rsidP="001A66E8">
            <w:pPr>
              <w:jc w:val="center"/>
              <w:rPr>
                <w:rFonts w:ascii="標楷體" w:eastAsia="標楷體" w:hAnsi="標楷體" w:cs="AdobeMingStd-Light"/>
                <w:b/>
                <w:bCs/>
                <w:color w:val="000000"/>
                <w:kern w:val="0"/>
              </w:rPr>
            </w:pPr>
            <w:r w:rsidRPr="00E2747D">
              <w:rPr>
                <w:rFonts w:ascii="標楷體" w:eastAsia="標楷體" w:hAnsi="標楷體" w:cs="AdobeMingStd-Light" w:hint="eastAsia"/>
                <w:b/>
                <w:bCs/>
                <w:color w:val="000000"/>
                <w:kern w:val="0"/>
              </w:rPr>
              <w:t>教師自評</w:t>
            </w:r>
          </w:p>
        </w:tc>
        <w:tc>
          <w:tcPr>
            <w:tcW w:w="852" w:type="pct"/>
            <w:vMerge w:val="restart"/>
            <w:shd w:val="clear" w:color="auto" w:fill="EAF1DD"/>
            <w:vAlign w:val="center"/>
          </w:tcPr>
          <w:p w:rsidR="0088542E" w:rsidRPr="00AE7020" w:rsidRDefault="0088542E" w:rsidP="00845E5A">
            <w:pPr>
              <w:jc w:val="center"/>
              <w:rPr>
                <w:rFonts w:ascii="標楷體" w:eastAsia="標楷體" w:hAnsi="標楷體" w:cs="AdobeMingStd-Light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AdobeMingStd-Light" w:hint="eastAsia"/>
                <w:bCs/>
                <w:color w:val="000000"/>
                <w:kern w:val="0"/>
              </w:rPr>
              <w:t>說明</w:t>
            </w:r>
          </w:p>
        </w:tc>
      </w:tr>
      <w:tr w:rsidR="00313819" w:rsidRPr="00AE7020" w:rsidTr="00515CB4">
        <w:trPr>
          <w:trHeight w:val="676"/>
          <w:tblHeader/>
          <w:jc w:val="center"/>
        </w:trPr>
        <w:tc>
          <w:tcPr>
            <w:tcW w:w="497" w:type="pct"/>
            <w:vMerge/>
            <w:shd w:val="clear" w:color="auto" w:fill="EAF1DD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 w:cs="AdobeMingStd-Light"/>
                <w:bCs/>
                <w:color w:val="000000"/>
                <w:kern w:val="0"/>
              </w:rPr>
            </w:pPr>
          </w:p>
        </w:tc>
        <w:tc>
          <w:tcPr>
            <w:tcW w:w="326" w:type="pct"/>
            <w:vMerge/>
            <w:shd w:val="clear" w:color="auto" w:fill="EAF1DD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 w:cs="AdobeMingStd-Light"/>
                <w:bCs/>
                <w:color w:val="000000"/>
                <w:kern w:val="0"/>
              </w:rPr>
            </w:pPr>
          </w:p>
        </w:tc>
        <w:tc>
          <w:tcPr>
            <w:tcW w:w="1843" w:type="pct"/>
            <w:gridSpan w:val="2"/>
            <w:vMerge/>
            <w:shd w:val="clear" w:color="auto" w:fill="EAF1DD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 w:cs="AdobeMingStd-Light"/>
                <w:bCs/>
                <w:color w:val="000000"/>
                <w:kern w:val="0"/>
              </w:rPr>
            </w:pPr>
          </w:p>
        </w:tc>
        <w:tc>
          <w:tcPr>
            <w:tcW w:w="235" w:type="pct"/>
            <w:vMerge/>
            <w:shd w:val="clear" w:color="auto" w:fill="C6D9F1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 w:cs="AdobeMingStd-Light"/>
                <w:bCs/>
                <w:color w:val="000000"/>
                <w:kern w:val="0"/>
              </w:rPr>
            </w:pPr>
          </w:p>
        </w:tc>
        <w:tc>
          <w:tcPr>
            <w:tcW w:w="273" w:type="pct"/>
            <w:vMerge/>
            <w:shd w:val="clear" w:color="auto" w:fill="EAF1DD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 w:cs="AdobeMingStd-Light"/>
                <w:bCs/>
                <w:color w:val="000000"/>
                <w:kern w:val="0"/>
              </w:rPr>
            </w:pPr>
          </w:p>
        </w:tc>
        <w:tc>
          <w:tcPr>
            <w:tcW w:w="281" w:type="pct"/>
            <w:vMerge/>
            <w:shd w:val="clear" w:color="auto" w:fill="EAF1DD"/>
            <w:vAlign w:val="center"/>
          </w:tcPr>
          <w:p w:rsidR="0088542E" w:rsidRPr="00AE7020" w:rsidRDefault="0088542E" w:rsidP="001A66E8">
            <w:pPr>
              <w:jc w:val="center"/>
              <w:rPr>
                <w:rFonts w:ascii="標楷體" w:eastAsia="標楷體" w:hAnsi="標楷體" w:cs="AdobeMingStd-Light"/>
                <w:bCs/>
                <w:color w:val="000000"/>
                <w:kern w:val="0"/>
              </w:rPr>
            </w:pPr>
          </w:p>
        </w:tc>
        <w:tc>
          <w:tcPr>
            <w:tcW w:w="231" w:type="pct"/>
            <w:shd w:val="clear" w:color="auto" w:fill="EAF1DD"/>
            <w:vAlign w:val="center"/>
          </w:tcPr>
          <w:p w:rsidR="0088542E" w:rsidRPr="00E2747D" w:rsidRDefault="00313819" w:rsidP="0031381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2747D">
              <w:rPr>
                <w:rFonts w:ascii="標楷體" w:eastAsia="標楷體" w:hAnsi="標楷體" w:hint="eastAsia"/>
                <w:b/>
                <w:bCs/>
                <w:color w:val="000000"/>
              </w:rPr>
              <w:t>子項</w:t>
            </w:r>
          </w:p>
        </w:tc>
        <w:tc>
          <w:tcPr>
            <w:tcW w:w="231" w:type="pct"/>
            <w:shd w:val="clear" w:color="auto" w:fill="EAF1DD"/>
            <w:vAlign w:val="center"/>
          </w:tcPr>
          <w:p w:rsidR="0088542E" w:rsidRPr="00E2747D" w:rsidRDefault="00313819" w:rsidP="00313819">
            <w:pPr>
              <w:jc w:val="center"/>
              <w:rPr>
                <w:rFonts w:ascii="標楷體" w:eastAsia="標楷體" w:hAnsi="標楷體" w:cs="AdobeMingStd-Light"/>
                <w:b/>
                <w:bCs/>
                <w:color w:val="000000"/>
                <w:kern w:val="0"/>
              </w:rPr>
            </w:pPr>
            <w:r w:rsidRPr="00E2747D">
              <w:rPr>
                <w:rFonts w:ascii="標楷體" w:eastAsia="標楷體" w:hAnsi="標楷體" w:cs="AdobeMingStd-Light" w:hint="eastAsia"/>
                <w:b/>
                <w:bCs/>
                <w:color w:val="000000"/>
                <w:kern w:val="0"/>
              </w:rPr>
              <w:t>分項</w:t>
            </w:r>
          </w:p>
        </w:tc>
        <w:tc>
          <w:tcPr>
            <w:tcW w:w="231" w:type="pct"/>
            <w:shd w:val="clear" w:color="auto" w:fill="EAF1DD"/>
            <w:vAlign w:val="center"/>
          </w:tcPr>
          <w:p w:rsidR="0088542E" w:rsidRPr="00E2747D" w:rsidRDefault="00313819" w:rsidP="00313819">
            <w:pPr>
              <w:jc w:val="center"/>
              <w:rPr>
                <w:rFonts w:ascii="標楷體" w:eastAsia="標楷體" w:hAnsi="標楷體" w:cs="AdobeMingStd-Light"/>
                <w:b/>
                <w:bCs/>
                <w:color w:val="000000"/>
                <w:kern w:val="0"/>
              </w:rPr>
            </w:pPr>
            <w:r w:rsidRPr="00E2747D">
              <w:rPr>
                <w:rFonts w:ascii="標楷體" w:eastAsia="標楷體" w:hAnsi="標楷體" w:cs="AdobeMingStd-Light" w:hint="eastAsia"/>
                <w:b/>
                <w:bCs/>
                <w:color w:val="000000"/>
                <w:kern w:val="0"/>
              </w:rPr>
              <w:t>分類總分</w:t>
            </w:r>
          </w:p>
        </w:tc>
        <w:tc>
          <w:tcPr>
            <w:tcW w:w="852" w:type="pct"/>
            <w:vMerge/>
            <w:shd w:val="clear" w:color="auto" w:fill="EAF1DD"/>
            <w:vAlign w:val="center"/>
          </w:tcPr>
          <w:p w:rsidR="0088542E" w:rsidRPr="00AE7020" w:rsidRDefault="0088542E" w:rsidP="00845E5A">
            <w:pPr>
              <w:jc w:val="center"/>
              <w:rPr>
                <w:rFonts w:ascii="標楷體" w:eastAsia="標楷體" w:hAnsi="標楷體" w:cs="AdobeMingStd-Light"/>
                <w:bCs/>
                <w:color w:val="000000"/>
                <w:kern w:val="0"/>
              </w:rPr>
            </w:pPr>
          </w:p>
        </w:tc>
      </w:tr>
      <w:tr w:rsidR="00313819" w:rsidRPr="00AE7020" w:rsidTr="00313819">
        <w:trPr>
          <w:trHeight w:val="227"/>
          <w:jc w:val="center"/>
        </w:trPr>
        <w:tc>
          <w:tcPr>
            <w:tcW w:w="497" w:type="pct"/>
            <w:vMerge w:val="restar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AE7020">
              <w:rPr>
                <w:rFonts w:ascii="標楷體" w:eastAsia="標楷體" w:hAnsi="標楷體"/>
                <w:b/>
                <w:bCs/>
                <w:color w:val="000000"/>
              </w:rPr>
              <w:t>.</w:t>
            </w: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教務配合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-1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按時登錄課程大綱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 w:val="restart"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 w:val="restart"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2" w:type="pct"/>
            <w:vAlign w:val="center"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未按時登錄者，該學期以0點計。</w:t>
            </w:r>
          </w:p>
        </w:tc>
      </w:tr>
      <w:tr w:rsidR="00313819" w:rsidRPr="00AE7020" w:rsidTr="00986821">
        <w:trPr>
          <w:trHeight w:val="48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-2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按時登錄學生輔導時間(office hours)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未按時登錄者，該學期以0點計。</w:t>
            </w:r>
          </w:p>
        </w:tc>
      </w:tr>
      <w:tr w:rsidR="00313819" w:rsidRPr="00AE7020" w:rsidTr="00313819">
        <w:trPr>
          <w:trHeight w:val="227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-3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按時登錄期中成績(或期中預警)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2" w:type="pct"/>
            <w:vAlign w:val="center"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未按時登錄者，該學期以0點計。</w:t>
            </w:r>
          </w:p>
        </w:tc>
      </w:tr>
      <w:tr w:rsidR="00313819" w:rsidRPr="00AE7020" w:rsidTr="00986821">
        <w:trPr>
          <w:trHeight w:val="370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-4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按時登錄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學期成績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未按時登錄或有誤計(登)學期成績者，該學期以0點計。</w:t>
            </w:r>
          </w:p>
        </w:tc>
      </w:tr>
      <w:tr w:rsidR="00313819" w:rsidRPr="00AE7020" w:rsidTr="00986821">
        <w:trPr>
          <w:trHeight w:val="48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tcBorders>
              <w:bottom w:val="dashSmallGap" w:sz="4" w:space="0" w:color="00B050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bottom w:val="dashSmallGap" w:sz="4" w:space="0" w:color="00B050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-5</w:t>
            </w:r>
          </w:p>
        </w:tc>
        <w:tc>
          <w:tcPr>
            <w:tcW w:w="1612" w:type="pct"/>
            <w:tcBorders>
              <w:bottom w:val="dashSmallGap" w:sz="4" w:space="0" w:color="00B050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依行事曆及課表排定時間授課</w:t>
            </w:r>
          </w:p>
        </w:tc>
        <w:tc>
          <w:tcPr>
            <w:tcW w:w="235" w:type="pct"/>
            <w:tcBorders>
              <w:bottom w:val="dashSmallGap" w:sz="4" w:space="0" w:color="00B050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4</w:t>
            </w:r>
          </w:p>
        </w:tc>
        <w:tc>
          <w:tcPr>
            <w:tcW w:w="273" w:type="pct"/>
            <w:tcBorders>
              <w:bottom w:val="dashSmallGap" w:sz="4" w:space="0" w:color="00B050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281" w:type="pct"/>
            <w:tcBorders>
              <w:bottom w:val="dashSmallGap" w:sz="4" w:space="0" w:color="00B050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1" w:type="pct"/>
            <w:tcBorders>
              <w:bottom w:val="dashSmallGap" w:sz="4" w:space="0" w:color="00B050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  <w:tcBorders>
              <w:bottom w:val="dashSmallGap" w:sz="4" w:space="0" w:color="00B050"/>
            </w:tcBorders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52" w:type="pct"/>
            <w:tcBorders>
              <w:bottom w:val="dashSmallGap" w:sz="4" w:space="0" w:color="00B050"/>
            </w:tcBorders>
            <w:vAlign w:val="center"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未依行事曆規定或非因公，提前結束授課者，該學期以0點計。</w:t>
            </w:r>
          </w:p>
        </w:tc>
      </w:tr>
      <w:tr w:rsidR="00313819" w:rsidRPr="00AE7020" w:rsidTr="00986821">
        <w:trPr>
          <w:trHeight w:val="48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tcBorders>
              <w:top w:val="dashSmallGap" w:sz="4" w:space="0" w:color="00B050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dashSmallGap" w:sz="4" w:space="0" w:color="00B050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1-6</w:t>
            </w:r>
          </w:p>
        </w:tc>
        <w:tc>
          <w:tcPr>
            <w:tcW w:w="1612" w:type="pct"/>
            <w:tcBorders>
              <w:top w:val="dashSmallGap" w:sz="4" w:space="0" w:color="00B050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義務授課</w:t>
            </w:r>
          </w:p>
        </w:tc>
        <w:tc>
          <w:tcPr>
            <w:tcW w:w="235" w:type="pct"/>
            <w:tcBorders>
              <w:top w:val="dashSmallGap" w:sz="4" w:space="0" w:color="00B050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--</w:t>
            </w:r>
          </w:p>
        </w:tc>
        <w:tc>
          <w:tcPr>
            <w:tcW w:w="273" w:type="pct"/>
            <w:tcBorders>
              <w:top w:val="dashSmallGap" w:sz="4" w:space="0" w:color="00B050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鐘點</w:t>
            </w:r>
          </w:p>
        </w:tc>
        <w:tc>
          <w:tcPr>
            <w:tcW w:w="281" w:type="pct"/>
            <w:tcBorders>
              <w:top w:val="dashSmallGap" w:sz="4" w:space="0" w:color="00B050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31" w:type="pct"/>
            <w:tcBorders>
              <w:top w:val="dashSmallGap" w:sz="4" w:space="0" w:color="00B050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dashSmallGap" w:sz="4" w:space="0" w:color="00B050"/>
              <w:bottom w:val="single" w:sz="8" w:space="0" w:color="9BBB59"/>
            </w:tcBorders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52" w:type="pct"/>
            <w:tcBorders>
              <w:top w:val="dashSmallGap" w:sz="4" w:space="0" w:color="00B050"/>
              <w:bottom w:val="single" w:sz="8" w:space="0" w:color="9BBB59"/>
            </w:tcBorders>
            <w:vAlign w:val="center"/>
          </w:tcPr>
          <w:p w:rsidR="00313819" w:rsidRPr="00AE7020" w:rsidRDefault="00313819" w:rsidP="006E4C4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未支領超鐘點費部分，每鐘點5點。</w:t>
            </w:r>
          </w:p>
        </w:tc>
      </w:tr>
      <w:tr w:rsidR="00313819" w:rsidRPr="00AE7020" w:rsidTr="00FE0B58">
        <w:trPr>
          <w:trHeight w:val="283"/>
          <w:jc w:val="center"/>
        </w:trPr>
        <w:tc>
          <w:tcPr>
            <w:tcW w:w="497" w:type="pct"/>
            <w:vMerge w:val="restart"/>
            <w:tcBorders>
              <w:top w:val="single" w:sz="8" w:space="0" w:color="9BBB59"/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AE7020">
              <w:rPr>
                <w:rFonts w:ascii="標楷體" w:eastAsia="標楷體" w:hAnsi="標楷體"/>
                <w:b/>
                <w:bCs/>
                <w:color w:val="000000"/>
              </w:rPr>
              <w:t>.學習指</w:t>
            </w: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導</w:t>
            </w:r>
            <w:r w:rsidRPr="00AE7020">
              <w:rPr>
                <w:rFonts w:ascii="標楷體" w:eastAsia="標楷體" w:hAnsi="標楷體"/>
                <w:b/>
                <w:bCs/>
                <w:color w:val="000000"/>
              </w:rPr>
              <w:t>(限本校學生)</w:t>
            </w:r>
          </w:p>
        </w:tc>
        <w:tc>
          <w:tcPr>
            <w:tcW w:w="326" w:type="pct"/>
            <w:vMerge w:val="restart"/>
            <w:tcBorders>
              <w:top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--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-1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指導學生獲得</w:t>
            </w:r>
            <w:r w:rsidR="005F4F7D" w:rsidRPr="005F4F7D">
              <w:rPr>
                <w:rFonts w:ascii="標楷體" w:eastAsia="標楷體" w:hAnsi="標楷體" w:hint="eastAsia"/>
                <w:bCs/>
                <w:color w:val="000000"/>
              </w:rPr>
              <w:t>國科會</w:t>
            </w: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大專生研究計畫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--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31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31" w:type="pct"/>
            <w:vMerge w:val="restart"/>
            <w:tcBorders>
              <w:top w:val="single" w:sz="8" w:space="0" w:color="9BBB59"/>
              <w:right w:val="single" w:sz="8" w:space="0" w:color="9BBB59"/>
            </w:tcBorders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6E4C48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榮</w:t>
            </w: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獲</w:t>
            </w:r>
            <w:r w:rsidR="005F4F7D" w:rsidRPr="005F4F7D">
              <w:rPr>
                <w:rFonts w:ascii="標楷體" w:eastAsia="標楷體" w:hAnsi="標楷體" w:hint="eastAsia"/>
                <w:bCs/>
                <w:color w:val="000000"/>
              </w:rPr>
              <w:t>國科會</w:t>
            </w: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大專生研究計畫之指導老師。</w:t>
            </w:r>
          </w:p>
        </w:tc>
      </w:tr>
      <w:tr w:rsidR="00313819" w:rsidRPr="00AE7020" w:rsidTr="00FE0B58">
        <w:trPr>
          <w:trHeight w:val="283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-2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指導學生獲得最佳論文獎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/>
                <w:color w:val="000000"/>
                <w:szCs w:val="22"/>
              </w:rPr>
              <w:t>--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31" w:type="pct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left w:val="single" w:sz="8" w:space="0" w:color="9BBB59"/>
            </w:tcBorders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vAlign w:val="center"/>
          </w:tcPr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參加論文競賽榮獲最佳論文獎</w:t>
            </w: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之指導老師。</w:t>
            </w:r>
          </w:p>
        </w:tc>
      </w:tr>
      <w:tr w:rsidR="00313819" w:rsidRPr="00AE7020" w:rsidTr="00FE0B58">
        <w:trPr>
          <w:trHeight w:val="283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-3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指導學生參加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szCs w:val="22"/>
              </w:rPr>
              <w:t>國際性比賽</w:t>
            </w: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榮獲獎項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--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隊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10~15</w:t>
            </w:r>
          </w:p>
        </w:tc>
        <w:tc>
          <w:tcPr>
            <w:tcW w:w="231" w:type="pct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由系級教評會依得獎名次核給點數。</w:t>
            </w:r>
          </w:p>
        </w:tc>
      </w:tr>
      <w:tr w:rsidR="00313819" w:rsidRPr="00AE7020" w:rsidTr="00FE0B58">
        <w:trPr>
          <w:trHeight w:val="283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-4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指導學生參加國內各項競賽榮獲獎項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/>
                <w:bCs/>
                <w:color w:val="000000"/>
                <w:szCs w:val="22"/>
              </w:rPr>
              <w:t>--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隊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5~10</w:t>
            </w:r>
          </w:p>
        </w:tc>
        <w:tc>
          <w:tcPr>
            <w:tcW w:w="231" w:type="pct"/>
            <w:tcBorders>
              <w:top w:val="single" w:sz="4" w:space="0" w:color="92D050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left w:val="single" w:sz="8" w:space="0" w:color="9BBB59"/>
            </w:tcBorders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vAlign w:val="center"/>
          </w:tcPr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由系級教評會依得獎名次核給點數。</w:t>
            </w:r>
          </w:p>
        </w:tc>
      </w:tr>
      <w:tr w:rsidR="00313819" w:rsidRPr="00AE7020" w:rsidTr="00986821">
        <w:trPr>
          <w:trHeight w:val="567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-5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指導學生參加校內專題競賽或創意比賽榮獲獎項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--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隊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</w:t>
            </w:r>
            <w:r w:rsidRPr="00AE7020">
              <w:rPr>
                <w:rFonts w:ascii="標楷體" w:eastAsia="標楷體" w:hAnsi="標楷體"/>
                <w:color w:val="000000"/>
              </w:rPr>
              <w:t>~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由系級教評會依得獎名次核給點數。</w:t>
            </w:r>
          </w:p>
        </w:tc>
      </w:tr>
      <w:tr w:rsidR="00313819" w:rsidRPr="00AE7020" w:rsidTr="00986821">
        <w:trPr>
          <w:trHeight w:val="283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-6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細明體" w:hint="eastAsia"/>
                <w:bCs/>
                <w:color w:val="000000"/>
                <w:kern w:val="0"/>
              </w:rPr>
              <w:t>指導學生發表期刊論文/獲得專利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--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篇/件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left w:val="single" w:sz="8" w:space="0" w:color="9BBB59"/>
            </w:tcBorders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vAlign w:val="center"/>
          </w:tcPr>
          <w:p w:rsidR="00313819" w:rsidRPr="00AE7020" w:rsidRDefault="00313819" w:rsidP="00845E5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請檢附佐證資料。</w:t>
            </w:r>
          </w:p>
        </w:tc>
      </w:tr>
      <w:tr w:rsidR="00313819" w:rsidRPr="00AE7020" w:rsidTr="00986821">
        <w:trPr>
          <w:trHeight w:val="20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-7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AdobeMingStd-Light" w:hint="eastAsia"/>
                <w:color w:val="000000"/>
                <w:kern w:val="0"/>
              </w:rPr>
              <w:t>輔導學生取得專業證照或通過國家考試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1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年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1~1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13819" w:rsidRPr="00AE7020" w:rsidRDefault="00313819" w:rsidP="00845E5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由系級教評會依</w:t>
            </w:r>
            <w:r w:rsidRPr="00AE7020">
              <w:rPr>
                <w:rFonts w:ascii="標楷體" w:eastAsia="標楷體" w:hAnsi="標楷體" w:cs="AdobeMingStd-Light" w:hint="eastAsia"/>
                <w:color w:val="000000"/>
                <w:szCs w:val="22"/>
              </w:rPr>
              <w:t>證照等級</w:t>
            </w: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核給點數，最多15點。</w:t>
            </w:r>
          </w:p>
          <w:p w:rsidR="00313819" w:rsidRPr="00AE7020" w:rsidRDefault="00313819" w:rsidP="00845E5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如國際證照4點，甲級或等同甲級</w:t>
            </w:r>
            <w:r w:rsidRPr="00AE7020">
              <w:rPr>
                <w:rFonts w:ascii="標楷體" w:eastAsia="標楷體" w:hAnsi="標楷體" w:cs="AdobeMingStd-Light" w:hint="eastAsia"/>
                <w:color w:val="000000"/>
                <w:szCs w:val="22"/>
              </w:rPr>
              <w:t>證照3點，</w:t>
            </w: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乙級或等同乙級</w:t>
            </w:r>
            <w:r w:rsidRPr="00AE7020">
              <w:rPr>
                <w:rFonts w:ascii="標楷體" w:eastAsia="標楷體" w:hAnsi="標楷體" w:cs="AdobeMingStd-Light" w:hint="eastAsia"/>
                <w:color w:val="000000"/>
                <w:szCs w:val="22"/>
              </w:rPr>
              <w:t>證照2點，其他1點；另可考量輔導人數</w:t>
            </w: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核給點數。</w:t>
            </w:r>
          </w:p>
        </w:tc>
      </w:tr>
      <w:tr w:rsidR="00313819" w:rsidRPr="00AE7020" w:rsidTr="00986821">
        <w:trPr>
          <w:trHeight w:val="48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-8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AdobeMingStd-Light"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細明體" w:hint="eastAsia"/>
                <w:bCs/>
                <w:color w:val="000000"/>
                <w:kern w:val="0"/>
              </w:rPr>
              <w:t>指導學生專題/碩士論文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組/人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left w:val="single" w:sz="8" w:space="0" w:color="9BBB59"/>
            </w:tcBorders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vAlign w:val="center"/>
          </w:tcPr>
          <w:p w:rsidR="00313819" w:rsidRPr="00AE7020" w:rsidRDefault="00313819" w:rsidP="00845E5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請檢附佐證資料。</w:t>
            </w:r>
          </w:p>
        </w:tc>
      </w:tr>
      <w:tr w:rsidR="00313819" w:rsidRPr="00AE7020" w:rsidTr="00986821">
        <w:trPr>
          <w:trHeight w:val="283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2-9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AdobeMingStd-Light"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細明體" w:hint="eastAsia"/>
                <w:bCs/>
                <w:color w:val="000000"/>
                <w:kern w:val="0"/>
              </w:rPr>
              <w:t>指導學生申請計畫或參加競賽但未獲獎項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件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845E5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由系級教評會依佐證資料核給點數。</w:t>
            </w:r>
          </w:p>
        </w:tc>
      </w:tr>
      <w:tr w:rsidR="00313819" w:rsidRPr="00AE7020" w:rsidTr="00986821">
        <w:trPr>
          <w:trHeight w:val="283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2-10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細明體" w:hint="eastAsia"/>
                <w:bCs/>
                <w:color w:val="000000"/>
                <w:kern w:val="0"/>
              </w:rPr>
              <w:t>指導校外實習課程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學期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845E5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13819" w:rsidRPr="00AE7020" w:rsidTr="00986821">
        <w:trPr>
          <w:trHeight w:val="48"/>
          <w:jc w:val="center"/>
        </w:trPr>
        <w:tc>
          <w:tcPr>
            <w:tcW w:w="497" w:type="pct"/>
            <w:vMerge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tcBorders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2-11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 w:cs="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細明體" w:hint="eastAsia"/>
                <w:bCs/>
                <w:color w:val="000000"/>
                <w:kern w:val="0"/>
              </w:rPr>
              <w:t>課後義務輔導學習落後、身心障礙學生，或舉辦升學、求職、考試等輔導活動。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20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學期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bottom w:val="single" w:sz="8" w:space="0" w:color="9BBB59"/>
              <w:right w:val="single" w:sz="8" w:space="0" w:color="9BBB59"/>
            </w:tcBorders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845E5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由系級教評會依佐證資料與貢獻度每學期核給點數，請檢附佐證資料。</w:t>
            </w:r>
          </w:p>
        </w:tc>
      </w:tr>
      <w:tr w:rsidR="00313819" w:rsidRPr="00AE7020" w:rsidTr="00313819">
        <w:trPr>
          <w:trHeight w:val="283"/>
          <w:jc w:val="center"/>
        </w:trPr>
        <w:tc>
          <w:tcPr>
            <w:tcW w:w="497" w:type="pct"/>
            <w:vMerge w:val="restar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  <w:r w:rsidRPr="00AE7020">
              <w:rPr>
                <w:rFonts w:ascii="標楷體" w:eastAsia="標楷體" w:hAnsi="標楷體"/>
                <w:b/>
                <w:bCs/>
                <w:color w:val="000000"/>
              </w:rPr>
              <w:t>.</w:t>
            </w: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教學精進</w:t>
            </w:r>
          </w:p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--</w:t>
            </w:r>
          </w:p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3-1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榮獲校內、外教學相關績優獎項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 w:val="restart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vAlign w:val="center"/>
          </w:tcPr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請檢附佐證資料，如獎狀。</w:t>
            </w:r>
          </w:p>
        </w:tc>
      </w:tr>
      <w:tr w:rsidR="00313819" w:rsidRPr="00AE7020" w:rsidTr="00986821">
        <w:trPr>
          <w:trHeight w:val="567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</w:t>
            </w: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主持或參與政府部門提升教學品質相關</w:t>
            </w:r>
            <w:r w:rsidRPr="00AE7020">
              <w:rPr>
                <w:rFonts w:ascii="標楷體" w:eastAsia="標楷體" w:hAnsi="標楷體"/>
                <w:color w:val="000000"/>
              </w:rPr>
              <w:t>計畫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--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案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1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845E5A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由系級教評會依貢獻度核給點數，每案最高15點，如計畫主持</w:t>
            </w: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人15點，共(協)同主持人5點，參與者2點。</w:t>
            </w:r>
          </w:p>
        </w:tc>
      </w:tr>
      <w:tr w:rsidR="00313819" w:rsidRPr="00AE7020" w:rsidTr="00313819">
        <w:trPr>
          <w:trHeight w:val="567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</w:t>
            </w: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dstrike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參加教務處、各院、各系所舉辦之「教學」相關研習活動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vAlign w:val="center"/>
          </w:tcPr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每學年最多8點。</w:t>
            </w:r>
          </w:p>
        </w:tc>
      </w:tr>
      <w:tr w:rsidR="00313819" w:rsidRPr="00AE7020" w:rsidTr="00313819">
        <w:trPr>
          <w:trHeight w:val="283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</w:t>
            </w: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參加校外</w:t>
            </w: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「教學」相關研習活動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vAlign w:val="center"/>
          </w:tcPr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請檢附佐證資料，每學年最多6點。</w:t>
            </w:r>
          </w:p>
        </w:tc>
      </w:tr>
      <w:tr w:rsidR="00313819" w:rsidRPr="00AE7020" w:rsidTr="00313819">
        <w:trPr>
          <w:trHeight w:val="283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3-5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取得專業證照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張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3~10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vAlign w:val="center"/>
          </w:tcPr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由系級教評會依證照等級及其與課程之關聯性核給點數，如專業之國際證照最高10點。</w:t>
            </w:r>
            <w:r w:rsidRPr="007F09C8">
              <w:rPr>
                <w:rFonts w:ascii="標楷體" w:eastAsia="標楷體" w:hAnsi="標楷體" w:hint="eastAsia"/>
                <w:color w:val="000000" w:themeColor="text1"/>
                <w:kern w:val="0"/>
              </w:rPr>
              <w:t>每張證照僅得採計1次。</w:t>
            </w:r>
          </w:p>
        </w:tc>
      </w:tr>
      <w:tr w:rsidR="00313819" w:rsidRPr="00AE7020" w:rsidTr="00313819">
        <w:trPr>
          <w:trHeight w:val="283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3-6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教學意見調查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學年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vAlign w:val="center"/>
          </w:tcPr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點數為上、下學期教學評量分數之平均*4。</w:t>
            </w:r>
          </w:p>
        </w:tc>
      </w:tr>
      <w:tr w:rsidR="00313819" w:rsidRPr="00AE7020" w:rsidTr="00986821">
        <w:trPr>
          <w:trHeight w:val="568"/>
          <w:jc w:val="center"/>
        </w:trPr>
        <w:tc>
          <w:tcPr>
            <w:tcW w:w="497" w:type="pct"/>
            <w:vMerge w:val="restart"/>
            <w:tcBorders>
              <w:top w:val="single" w:sz="8" w:space="0" w:color="9BBB59"/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4.數位課程與教材</w:t>
            </w:r>
          </w:p>
        </w:tc>
        <w:tc>
          <w:tcPr>
            <w:tcW w:w="326" w:type="pct"/>
            <w:vMerge w:val="restart"/>
            <w:tcBorders>
              <w:top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4-1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教材透過本校教學數位平台上網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dstrike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 w:val="restart"/>
            <w:tcBorders>
              <w:top w:val="single" w:sz="8" w:space="0" w:color="9BBB59"/>
              <w:right w:val="single" w:sz="8" w:space="0" w:color="9BBB59"/>
            </w:tcBorders>
          </w:tcPr>
          <w:p w:rsidR="00313819" w:rsidRPr="00313819" w:rsidRDefault="00313819" w:rsidP="001A66E8">
            <w:pPr>
              <w:spacing w:line="300" w:lineRule="exact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845E5A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請檢附佐證資料，以當學年授課科目為準，每科目3點，每學年最多9點。</w:t>
            </w:r>
          </w:p>
        </w:tc>
      </w:tr>
      <w:tr w:rsidR="00313819" w:rsidRPr="00AE7020" w:rsidTr="00986821">
        <w:trPr>
          <w:trHeight w:val="567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4-2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自行製作教學媒體、數位教材與講義，具教學成效者。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15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313819" w:rsidRDefault="00313819" w:rsidP="001A66E8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教學成效</w:t>
            </w: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由系級教評會依佐證資料認定。</w:t>
            </w:r>
          </w:p>
        </w:tc>
      </w:tr>
      <w:tr w:rsidR="00313819" w:rsidRPr="00AE7020" w:rsidTr="00986821">
        <w:trPr>
          <w:trHeight w:val="20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4-3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建置教學網站進行網路輔助教學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20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科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313819" w:rsidRDefault="00313819" w:rsidP="001A66E8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由系級教評會依佐證資料認定，如網頁截圖與網址。</w:t>
            </w:r>
          </w:p>
        </w:tc>
      </w:tr>
      <w:tr w:rsidR="00313819" w:rsidRPr="00AE7020" w:rsidTr="00986821">
        <w:trPr>
          <w:trHeight w:val="20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4-4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通過教育部</w:t>
            </w:r>
            <w:r w:rsidRPr="001014AD">
              <w:rPr>
                <w:rStyle w:val="afa"/>
                <w:rFonts w:ascii="標楷體" w:eastAsia="標楷體" w:hAnsi="標楷體" w:cs="Arial"/>
                <w:b w:val="0"/>
                <w:color w:val="000000"/>
              </w:rPr>
              <w:t>數位學習認證審查</w:t>
            </w:r>
            <w:r w:rsidRPr="001014AD">
              <w:rPr>
                <w:rStyle w:val="afa"/>
                <w:rFonts w:ascii="標楷體" w:eastAsia="標楷體" w:hAnsi="標楷體" w:cs="Arial" w:hint="eastAsia"/>
                <w:b w:val="0"/>
                <w:color w:val="000000"/>
              </w:rPr>
              <w:t>科目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30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科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313819" w:rsidRDefault="00313819" w:rsidP="001A66E8">
            <w:pPr>
              <w:rPr>
                <w:rStyle w:val="afa"/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1" w:type="pct"/>
            <w:vMerge/>
          </w:tcPr>
          <w:p w:rsidR="00313819" w:rsidRPr="001014AD" w:rsidRDefault="00313819" w:rsidP="001A66E8">
            <w:pPr>
              <w:rPr>
                <w:rStyle w:val="afa"/>
                <w:rFonts w:ascii="標楷體" w:eastAsia="標楷體" w:hAnsi="標楷體" w:cs="Arial"/>
                <w:b w:val="0"/>
                <w:color w:val="00000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13819" w:rsidRPr="001014AD" w:rsidRDefault="00313819" w:rsidP="00845E5A">
            <w:pPr>
              <w:rPr>
                <w:rStyle w:val="afa"/>
                <w:rFonts w:ascii="標楷體" w:eastAsia="標楷體" w:hAnsi="標楷體" w:cs="Arial"/>
                <w:b w:val="0"/>
                <w:color w:val="000000"/>
              </w:rPr>
            </w:pPr>
            <w:r w:rsidRPr="001014AD">
              <w:rPr>
                <w:rStyle w:val="afa"/>
                <w:rFonts w:ascii="標楷體" w:eastAsia="標楷體" w:hAnsi="標楷體" w:cs="Arial" w:hint="eastAsia"/>
                <w:b w:val="0"/>
                <w:color w:val="000000"/>
              </w:rPr>
              <w:t>包含數位學習課程或教材</w:t>
            </w:r>
          </w:p>
          <w:p w:rsidR="00313819" w:rsidRPr="00AE7020" w:rsidRDefault="00313819" w:rsidP="00845E5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1014AD">
              <w:rPr>
                <w:rStyle w:val="afa"/>
                <w:rFonts w:ascii="標楷體" w:eastAsia="標楷體" w:hAnsi="標楷體" w:cs="Arial" w:hint="eastAsia"/>
                <w:b w:val="0"/>
                <w:color w:val="000000"/>
              </w:rPr>
              <w:t>參考</w:t>
            </w:r>
            <w:r w:rsidRPr="001014AD">
              <w:rPr>
                <w:rStyle w:val="afa"/>
                <w:rFonts w:ascii="標楷體" w:eastAsia="標楷體" w:hAnsi="標楷體" w:cs="Arial" w:hint="eastAsia"/>
                <w:b w:val="0"/>
                <w:color w:val="000000"/>
                <w:sz w:val="21"/>
                <w:szCs w:val="21"/>
              </w:rPr>
              <w:t>:</w:t>
            </w:r>
            <w:hyperlink r:id="rId8" w:tgtFrame="_blank" w:history="1">
              <w:r w:rsidRPr="00AE7020">
                <w:rPr>
                  <w:rStyle w:val="af9"/>
                  <w:color w:val="000000"/>
                </w:rPr>
                <w:t>http://ace.moe.edu.tw/cert_intro/index</w:t>
              </w:r>
            </w:hyperlink>
          </w:p>
        </w:tc>
      </w:tr>
      <w:tr w:rsidR="00313819" w:rsidRPr="00AE7020" w:rsidTr="002C4CA3">
        <w:trPr>
          <w:trHeight w:val="510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4-5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課程採用外文書籍為教材者</w:t>
            </w:r>
          </w:p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(非語言相關課程)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88542E">
            <w:pPr>
              <w:pStyle w:val="afffb"/>
              <w:ind w:leftChars="0" w:left="36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313819" w:rsidRDefault="00313819" w:rsidP="00845E5A">
            <w:pPr>
              <w:pStyle w:val="afffb"/>
              <w:ind w:leftChars="0" w:left="360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845E5A">
            <w:pPr>
              <w:pStyle w:val="afffb"/>
              <w:ind w:leftChars="0" w:left="36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13819" w:rsidRPr="00AE7020" w:rsidRDefault="00313819" w:rsidP="0088542E">
            <w:pPr>
              <w:pStyle w:val="afffb"/>
              <w:ind w:leftChars="0"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1.</w:t>
            </w: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請檢附佐證資料。</w:t>
            </w:r>
          </w:p>
          <w:p w:rsidR="00313819" w:rsidRPr="00AE7020" w:rsidRDefault="00313819" w:rsidP="0088542E">
            <w:pPr>
              <w:pStyle w:val="afffb"/>
              <w:ind w:leftChars="0"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2.</w:t>
            </w: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若無法使用外文書籍為教材，補充外文參考資料者，經系級教評委員會認定後，點數折半計算。</w:t>
            </w:r>
          </w:p>
        </w:tc>
      </w:tr>
      <w:tr w:rsidR="00313819" w:rsidRPr="00AE7020" w:rsidTr="00986821">
        <w:trPr>
          <w:trHeight w:val="1654"/>
          <w:jc w:val="center"/>
        </w:trPr>
        <w:tc>
          <w:tcPr>
            <w:tcW w:w="497" w:type="pct"/>
            <w:vMerge/>
            <w:tcBorders>
              <w:lef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4-6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全外語授課(非講授之專題或講座課程)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845E5A">
            <w:pPr>
              <w:pStyle w:val="afffb"/>
              <w:ind w:leftChars="0" w:left="36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right w:val="single" w:sz="8" w:space="0" w:color="9BBB59"/>
            </w:tcBorders>
          </w:tcPr>
          <w:p w:rsidR="00313819" w:rsidRPr="00AE7020" w:rsidRDefault="00313819" w:rsidP="00845E5A">
            <w:pPr>
              <w:pStyle w:val="afffb"/>
              <w:ind w:leftChars="0" w:left="36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845E5A">
            <w:pPr>
              <w:pStyle w:val="afffb"/>
              <w:ind w:leftChars="0" w:left="36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13819" w:rsidRPr="00845E5A" w:rsidRDefault="00313819" w:rsidP="0088542E">
            <w:pPr>
              <w:pStyle w:val="afffb"/>
              <w:ind w:leftChars="0"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1.</w:t>
            </w:r>
            <w:r w:rsidRPr="00845E5A">
              <w:rPr>
                <w:rFonts w:ascii="標楷體" w:eastAsia="標楷體" w:hAnsi="標楷體" w:hint="eastAsia"/>
                <w:color w:val="000000"/>
                <w:kern w:val="0"/>
              </w:rPr>
              <w:t>請檢附佐證資料，以當學期授課科目為準，每新開科目5點。</w:t>
            </w:r>
          </w:p>
          <w:p w:rsidR="00313819" w:rsidRPr="0088542E" w:rsidRDefault="00313819" w:rsidP="0088542E">
            <w:pPr>
              <w:pStyle w:val="afffb"/>
              <w:ind w:leftChars="0"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2.各系之全外語授課課程，須經系課程委員認定與實地考核後，方可採計。</w:t>
            </w:r>
          </w:p>
          <w:p w:rsidR="00313819" w:rsidRPr="0088542E" w:rsidRDefault="00313819" w:rsidP="0088542E">
            <w:pPr>
              <w:pStyle w:val="afffb"/>
              <w:ind w:leftChars="0"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</w:t>
            </w:r>
            <w:r w:rsidRPr="0088542E">
              <w:rPr>
                <w:rFonts w:ascii="標楷體" w:eastAsia="標楷體" w:hAnsi="標楷體" w:hint="eastAsia"/>
                <w:color w:val="000000"/>
                <w:kern w:val="0"/>
              </w:rPr>
              <w:t>檢附申請表。</w:t>
            </w:r>
          </w:p>
        </w:tc>
      </w:tr>
      <w:tr w:rsidR="00313819" w:rsidRPr="00AE7020" w:rsidTr="00986821">
        <w:trPr>
          <w:trHeight w:val="20"/>
          <w:jc w:val="center"/>
        </w:trPr>
        <w:tc>
          <w:tcPr>
            <w:tcW w:w="497" w:type="pct"/>
            <w:vMerge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26" w:type="pct"/>
            <w:vMerge/>
            <w:tcBorders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4-7</w:t>
            </w:r>
          </w:p>
        </w:tc>
        <w:tc>
          <w:tcPr>
            <w:tcW w:w="1612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開設教育部補助之內涵服務學習課程</w:t>
            </w:r>
          </w:p>
        </w:tc>
        <w:tc>
          <w:tcPr>
            <w:tcW w:w="235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273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281" w:type="pct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1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  <w:tcBorders>
              <w:bottom w:val="single" w:sz="8" w:space="0" w:color="9BBB59"/>
              <w:right w:val="single" w:sz="8" w:space="0" w:color="9BBB59"/>
            </w:tcBorders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1" w:type="pct"/>
            <w:vMerge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kern w:val="0"/>
              </w:rPr>
              <w:t>請檢附佐證資料，如課表。</w:t>
            </w:r>
          </w:p>
        </w:tc>
      </w:tr>
      <w:tr w:rsidR="00313819" w:rsidRPr="00AE7020" w:rsidTr="00515CB4">
        <w:trPr>
          <w:trHeight w:val="2052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5</w:t>
            </w:r>
            <w:r w:rsidRPr="00AE7020">
              <w:rPr>
                <w:rFonts w:ascii="標楷體" w:eastAsia="標楷體" w:hAnsi="標楷體"/>
                <w:b/>
                <w:bCs/>
                <w:color w:val="000000"/>
              </w:rPr>
              <w:t>.</w:t>
            </w: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其他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-1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13819" w:rsidRPr="00AE7020" w:rsidRDefault="00313819" w:rsidP="001A66E8">
            <w:pPr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各院自評項目</w:t>
            </w:r>
          </w:p>
        </w:tc>
        <w:tc>
          <w:tcPr>
            <w:tcW w:w="235" w:type="pct"/>
            <w:shd w:val="clear" w:color="auto" w:fill="C6D9F1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13819" w:rsidRPr="00AE7020" w:rsidRDefault="00313819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0~20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3819" w:rsidRPr="00AE7020" w:rsidRDefault="00313819" w:rsidP="008854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</w:tcPr>
          <w:p w:rsidR="00313819" w:rsidRPr="007F09C8" w:rsidRDefault="00313819" w:rsidP="0088542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1" w:type="pct"/>
            <w:vMerge/>
          </w:tcPr>
          <w:p w:rsidR="00313819" w:rsidRPr="007F09C8" w:rsidRDefault="00313819" w:rsidP="0088542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2" w:type="pct"/>
            <w:vAlign w:val="center"/>
          </w:tcPr>
          <w:p w:rsidR="00313819" w:rsidRPr="007F09C8" w:rsidRDefault="00313819" w:rsidP="00986821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</w:rPr>
            </w:pPr>
            <w:r w:rsidRPr="007F09C8">
              <w:rPr>
                <w:rFonts w:ascii="標楷體" w:eastAsia="標楷體" w:hAnsi="標楷體" w:hint="eastAsia"/>
                <w:color w:val="000000" w:themeColor="text1"/>
              </w:rPr>
              <w:t>各院及通識教育中心、體育室、語言中心得自訂指標，以其『教學』之特色項目為主。</w:t>
            </w:r>
          </w:p>
          <w:p w:rsidR="00313819" w:rsidRPr="00AE7020" w:rsidRDefault="00313819" w:rsidP="00986821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各項指標皆應明確量化，且無與上述校訂指標內容重複。</w:t>
            </w:r>
          </w:p>
          <w:p w:rsidR="00313819" w:rsidRPr="00AE7020" w:rsidRDefault="00313819" w:rsidP="00986821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各項指標計分至多以5分為上限，各院自訂指標加總應為20分(如每項指標若為5分，則需訂出4項指標；每項指標若為2分，則需訂出10項指標，依此類推。)</w:t>
            </w:r>
          </w:p>
        </w:tc>
      </w:tr>
    </w:tbl>
    <w:p w:rsidR="009A2BF5" w:rsidRDefault="009A2BF5" w:rsidP="00DB6C3F">
      <w:pPr>
        <w:widowControl/>
        <w:rPr>
          <w:rFonts w:ascii="標楷體" w:eastAsia="標楷體" w:hAnsi="標楷體"/>
          <w:color w:val="000000"/>
          <w:sz w:val="32"/>
          <w:szCs w:val="32"/>
        </w:rPr>
      </w:pPr>
    </w:p>
    <w:p w:rsidR="00E2747D" w:rsidRPr="00ED5863" w:rsidRDefault="009A2BF5" w:rsidP="0091016A">
      <w:pPr>
        <w:tabs>
          <w:tab w:val="right" w:pos="13440"/>
        </w:tabs>
        <w:snapToGrid w:val="0"/>
        <w:spacing w:beforeLines="50" w:before="120" w:afterLines="50" w:after="12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E2747D" w:rsidRPr="00ED5863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國立臺中科技大學專任教師評鑑項目及標準表</w:t>
      </w:r>
      <w:r w:rsidR="00E2747D">
        <w:rPr>
          <w:rFonts w:ascii="標楷體" w:eastAsia="標楷體" w:hAnsi="標楷體" w:hint="eastAsia"/>
          <w:b/>
          <w:color w:val="000000"/>
          <w:sz w:val="28"/>
          <w:szCs w:val="28"/>
        </w:rPr>
        <w:t>(紙本自評版格式)</w:t>
      </w:r>
    </w:p>
    <w:tbl>
      <w:tblPr>
        <w:tblW w:w="15428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705"/>
        <w:gridCol w:w="708"/>
        <w:gridCol w:w="2831"/>
        <w:gridCol w:w="708"/>
        <w:gridCol w:w="567"/>
        <w:gridCol w:w="994"/>
        <w:gridCol w:w="855"/>
        <w:gridCol w:w="665"/>
        <w:gridCol w:w="672"/>
        <w:gridCol w:w="665"/>
        <w:gridCol w:w="4672"/>
      </w:tblGrid>
      <w:tr w:rsidR="00E2747D" w:rsidRPr="00AE7020" w:rsidTr="002C4CA3">
        <w:trPr>
          <w:trHeight w:val="340"/>
          <w:tblHeader/>
        </w:trPr>
        <w:tc>
          <w:tcPr>
            <w:tcW w:w="15428" w:type="dxa"/>
            <w:gridSpan w:val="12"/>
            <w:shd w:val="clear" w:color="auto" w:fill="B2A1C7"/>
          </w:tcPr>
          <w:p w:rsidR="00E2747D" w:rsidRPr="00AE7020" w:rsidRDefault="00E2747D" w:rsidP="001A66E8">
            <w:pPr>
              <w:snapToGrid w:val="0"/>
              <w:spacing w:beforeLines="15" w:before="36" w:afterLines="15" w:after="36"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教師評鑑項目及標準表</w:t>
            </w: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－研究與產學類</w:t>
            </w:r>
          </w:p>
        </w:tc>
      </w:tr>
      <w:tr w:rsidR="00E2747D" w:rsidRPr="00AE7020" w:rsidTr="0091016A">
        <w:trPr>
          <w:trHeight w:val="283"/>
          <w:tblHeader/>
        </w:trPr>
        <w:tc>
          <w:tcPr>
            <w:tcW w:w="1386" w:type="dxa"/>
            <w:vMerge w:val="restart"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評估分項</w:t>
            </w:r>
          </w:p>
        </w:tc>
        <w:tc>
          <w:tcPr>
            <w:tcW w:w="705" w:type="dxa"/>
            <w:vMerge w:val="restart"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分項上限</w:t>
            </w:r>
          </w:p>
        </w:tc>
        <w:tc>
          <w:tcPr>
            <w:tcW w:w="3539" w:type="dxa"/>
            <w:gridSpan w:val="2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</w:rPr>
              <w:t>評估子項</w:t>
            </w:r>
          </w:p>
        </w:tc>
        <w:tc>
          <w:tcPr>
            <w:tcW w:w="708" w:type="dxa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color w:val="000000"/>
              </w:rPr>
              <w:t>子項上限</w:t>
            </w:r>
          </w:p>
        </w:tc>
        <w:tc>
          <w:tcPr>
            <w:tcW w:w="567" w:type="dxa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color w:val="000000"/>
              </w:rPr>
              <w:t>單位</w:t>
            </w:r>
          </w:p>
        </w:tc>
        <w:tc>
          <w:tcPr>
            <w:tcW w:w="994" w:type="dxa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color w:val="000000"/>
              </w:rPr>
              <w:t>分類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  <w:shd w:val="clear" w:color="auto" w:fill="B2A1C7"/>
            <w:vAlign w:val="center"/>
          </w:tcPr>
          <w:p w:rsidR="00E2747D" w:rsidRPr="00AE7020" w:rsidRDefault="00E2747D" w:rsidP="00B437D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F09C8">
              <w:rPr>
                <w:rFonts w:ascii="標楷體" w:eastAsia="標楷體" w:hAnsi="標楷體" w:hint="eastAsia"/>
                <w:b/>
                <w:color w:val="000000" w:themeColor="text1"/>
              </w:rPr>
              <w:t>點數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E2747D" w:rsidRPr="00AE7020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教師自評</w:t>
            </w:r>
          </w:p>
        </w:tc>
        <w:tc>
          <w:tcPr>
            <w:tcW w:w="4672" w:type="dxa"/>
            <w:vMerge w:val="restar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color w:val="000000"/>
              </w:rPr>
              <w:t>說明</w:t>
            </w:r>
          </w:p>
        </w:tc>
      </w:tr>
      <w:tr w:rsidR="00E2747D" w:rsidRPr="00AE7020" w:rsidTr="0091016A">
        <w:trPr>
          <w:trHeight w:val="510"/>
          <w:tblHeader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539" w:type="dxa"/>
            <w:gridSpan w:val="2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shd w:val="clear" w:color="auto" w:fill="B2A1C7"/>
            <w:vAlign w:val="center"/>
          </w:tcPr>
          <w:p w:rsidR="00E2747D" w:rsidRPr="007F09C8" w:rsidRDefault="00E2747D" w:rsidP="00B437D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E2747D" w:rsidRPr="001C3706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C37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子項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E2747D" w:rsidRPr="001C3706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C37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分項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E2747D" w:rsidRPr="001C3706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C37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分類總分</w:t>
            </w: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2747D" w:rsidRPr="00AE7020" w:rsidTr="0091016A">
        <w:trPr>
          <w:trHeight w:val="917"/>
        </w:trPr>
        <w:tc>
          <w:tcPr>
            <w:tcW w:w="1387" w:type="dxa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1研究計畫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1-1</w:t>
            </w:r>
          </w:p>
        </w:tc>
        <w:tc>
          <w:tcPr>
            <w:tcW w:w="2832" w:type="dxa"/>
            <w:vMerge w:val="restart"/>
            <w:shd w:val="clear" w:color="auto" w:fill="auto"/>
          </w:tcPr>
          <w:p w:rsidR="00E2747D" w:rsidRPr="00AE7020" w:rsidRDefault="005F4F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4F7D">
              <w:rPr>
                <w:rFonts w:ascii="標楷體" w:eastAsia="標楷體" w:hAnsi="標楷體" w:hint="eastAsia"/>
                <w:bCs/>
                <w:color w:val="000000"/>
              </w:rPr>
              <w:t>國科會</w:t>
            </w:r>
            <w:r w:rsidR="00E2747D" w:rsidRPr="00AE7020">
              <w:rPr>
                <w:rFonts w:ascii="標楷體" w:eastAsia="標楷體" w:hAnsi="標楷體"/>
                <w:bCs/>
                <w:color w:val="000000"/>
                <w:kern w:val="0"/>
              </w:rPr>
              <w:t>研究計畫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件</w:t>
            </w:r>
          </w:p>
        </w:tc>
        <w:tc>
          <w:tcPr>
            <w:tcW w:w="994" w:type="dxa"/>
            <w:tcBorders>
              <w:tl2br w:val="single" w:sz="4" w:space="0" w:color="5F497A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身分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類別</w:t>
            </w:r>
          </w:p>
        </w:tc>
        <w:tc>
          <w:tcPr>
            <w:tcW w:w="855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計畫主持人</w:t>
            </w:r>
          </w:p>
        </w:tc>
        <w:tc>
          <w:tcPr>
            <w:tcW w:w="6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2C4CA3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1.限以本校名義簽約，且其計畫經費透過本校會計系統核銷者。(含跨校合作計畫)本部分包括</w:t>
            </w:r>
            <w:r w:rsidR="005F4F7D" w:rsidRPr="005F4F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國科會</w:t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所有類型計畫案(即學術型與產學型)。</w:t>
            </w:r>
          </w:p>
          <w:p w:rsidR="00E2747D" w:rsidRPr="00AE7020" w:rsidRDefault="00E2747D" w:rsidP="0091016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2.以計畫結案日期為準。</w:t>
            </w:r>
          </w:p>
          <w:p w:rsidR="00E2747D" w:rsidRPr="00AE7020" w:rsidRDefault="00E2747D" w:rsidP="0091016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="005F4F7D" w:rsidRPr="005F4F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國科會</w:t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多年期計畫，得分年計分。</w:t>
            </w:r>
          </w:p>
          <w:p w:rsidR="00E2747D" w:rsidRPr="00AE7020" w:rsidRDefault="00E2747D" w:rsidP="002C4CA3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4.計畫金額超過50萬以上者，每增加10萬，點數增加10點，以此類推。</w:t>
            </w:r>
          </w:p>
          <w:p w:rsidR="00E2747D" w:rsidRPr="00AE7020" w:rsidRDefault="00E2747D" w:rsidP="002C4CA3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5.計畫之共同、協同主持人點數=主持人點數/(1+所有共同或協同主持人數)</w:t>
            </w:r>
          </w:p>
          <w:p w:rsidR="00E2747D" w:rsidRPr="00AE7020" w:rsidRDefault="0091016A" w:rsidP="0091016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</w:t>
            </w:r>
            <w:r w:rsidR="00E2747D"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整合型計畫之總主持人以其所得點數另加10點。</w:t>
            </w:r>
          </w:p>
        </w:tc>
      </w:tr>
      <w:tr w:rsidR="00E2747D" w:rsidRPr="00AE7020" w:rsidTr="002C4CA3">
        <w:trPr>
          <w:trHeight w:val="794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整合型計畫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66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2C4CA3">
        <w:trPr>
          <w:trHeight w:val="794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個人型計畫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665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737"/>
        </w:trPr>
        <w:tc>
          <w:tcPr>
            <w:tcW w:w="1386" w:type="dxa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2</w:t>
            </w:r>
            <w:r w:rsidRPr="00AE7020">
              <w:rPr>
                <w:rFonts w:ascii="Calibri" w:eastAsia="標楷體" w:hAnsi="標楷體" w:hint="eastAsia"/>
                <w:b/>
                <w:color w:val="000000"/>
                <w:szCs w:val="22"/>
              </w:rPr>
              <w:t>補助計畫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2-1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Calibri" w:eastAsia="標楷體" w:hAnsi="標楷體" w:hint="eastAsia"/>
                <w:color w:val="000000"/>
                <w:szCs w:val="22"/>
              </w:rPr>
              <w:t>教育部及其它政府部會補助計畫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件</w:t>
            </w:r>
          </w:p>
        </w:tc>
        <w:tc>
          <w:tcPr>
            <w:tcW w:w="994" w:type="dxa"/>
            <w:tcBorders>
              <w:tl2br w:val="single" w:sz="4" w:space="0" w:color="5F497A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Chars="-63" w:left="39" w:rightChars="-30" w:right="-72" w:hangingChars="95" w:hanging="19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身分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leftChars="-48" w:left="-105" w:rightChars="-30" w:right="-72" w:hangingChars="5" w:hanging="1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br/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計畫金額 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計畫主持人</w:t>
            </w:r>
          </w:p>
        </w:tc>
        <w:tc>
          <w:tcPr>
            <w:tcW w:w="6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1.限以本校名義簽約，且其計畫經費透過本校會計系統核銷者。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2.以計畫結案日期為準。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3.多年期計畫得分年計分。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4.每年計畫總金額超過一千萬以上者，每增加一百萬增加10點。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5.計畫之共同、協同主持人、子計畫主持人點數=主持人點數/(1+所有共同或協同或子計畫主持人數)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6.非屬主持人或共同、協同主持人但有參與計畫執行者，得由計畫主持人以自己所得之點數分配於參與者。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7.整合型計畫之總主持人以其所得點數另加10點。</w:t>
            </w:r>
          </w:p>
          <w:p w:rsidR="00E2747D" w:rsidRPr="00AE7020" w:rsidRDefault="00E2747D" w:rsidP="00194E4E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8.若有其他校外計畫合作案，以協同主持人身分執行者，且部分計畫經費透過本校會計系統核銷者，以點數折半方式計。</w:t>
            </w:r>
          </w:p>
        </w:tc>
      </w:tr>
      <w:tr w:rsidR="00E2747D" w:rsidRPr="00AE7020" w:rsidTr="009F5A15">
        <w:trPr>
          <w:trHeight w:val="1020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100萬以下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F5A15">
        <w:trPr>
          <w:trHeight w:val="1020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leftChars="-35" w:left="20" w:hangingChars="52" w:hanging="10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100萬至500萬</w:t>
            </w:r>
          </w:p>
        </w:tc>
        <w:tc>
          <w:tcPr>
            <w:tcW w:w="855" w:type="dxa"/>
            <w:tcBorders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F5A15">
        <w:trPr>
          <w:trHeight w:val="1020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leftChars="-35" w:left="20" w:hangingChars="52" w:hanging="10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500萬至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leftChars="-35" w:left="20" w:hangingChars="52" w:hanging="10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1千萬</w:t>
            </w:r>
          </w:p>
        </w:tc>
        <w:tc>
          <w:tcPr>
            <w:tcW w:w="855" w:type="dxa"/>
            <w:tcBorders>
              <w:top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90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F5A15">
        <w:trPr>
          <w:trHeight w:val="907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2-2</w:t>
            </w:r>
          </w:p>
        </w:tc>
        <w:tc>
          <w:tcPr>
            <w:tcW w:w="2831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Calibri" w:eastAsia="標楷體" w:hAnsi="標楷體" w:hint="eastAsia"/>
                <w:color w:val="000000"/>
                <w:szCs w:val="22"/>
              </w:rPr>
              <w:t>參與教育部及其它政府部會補助計畫但未通過者</w:t>
            </w:r>
          </w:p>
        </w:tc>
        <w:tc>
          <w:tcPr>
            <w:tcW w:w="708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件</w:t>
            </w:r>
          </w:p>
        </w:tc>
        <w:tc>
          <w:tcPr>
            <w:tcW w:w="994" w:type="dxa"/>
            <w:tcBorders>
              <w:top w:val="single" w:sz="4" w:space="0" w:color="5F497A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計畫撰擬者</w:t>
            </w:r>
          </w:p>
        </w:tc>
        <w:tc>
          <w:tcPr>
            <w:tcW w:w="855" w:type="dxa"/>
            <w:tcBorders>
              <w:right w:val="single" w:sz="4" w:space="0" w:color="5F497A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665" w:type="dxa"/>
            <w:tcBorders>
              <w:left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計畫相關撰擬者，由主持人認定。</w:t>
            </w:r>
          </w:p>
        </w:tc>
      </w:tr>
      <w:tr w:rsidR="00E2747D" w:rsidRPr="00AE7020" w:rsidTr="00194E4E">
        <w:trPr>
          <w:trHeight w:val="340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2-3</w:t>
            </w:r>
          </w:p>
        </w:tc>
        <w:tc>
          <w:tcPr>
            <w:tcW w:w="2831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Calibri" w:eastAsia="標楷體" w:hAnsi="標楷體" w:hint="eastAsia"/>
                <w:color w:val="000000"/>
                <w:szCs w:val="22"/>
              </w:rPr>
              <w:t>校內補助計畫</w:t>
            </w:r>
          </w:p>
        </w:tc>
        <w:tc>
          <w:tcPr>
            <w:tcW w:w="708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件</w:t>
            </w:r>
          </w:p>
        </w:tc>
        <w:tc>
          <w:tcPr>
            <w:tcW w:w="994" w:type="dxa"/>
            <w:tcBorders>
              <w:top w:val="single" w:sz="4" w:space="0" w:color="5F497A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主持人</w:t>
            </w:r>
          </w:p>
        </w:tc>
        <w:tc>
          <w:tcPr>
            <w:tcW w:w="855" w:type="dxa"/>
            <w:tcBorders>
              <w:right w:val="single" w:sz="4" w:space="0" w:color="5F497A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665" w:type="dxa"/>
            <w:tcBorders>
              <w:left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以計畫結案日期為準。</w:t>
            </w:r>
          </w:p>
        </w:tc>
      </w:tr>
      <w:tr w:rsidR="00E2747D" w:rsidRPr="00AE7020" w:rsidTr="00194E4E">
        <w:trPr>
          <w:trHeight w:val="567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2-4</w:t>
            </w:r>
          </w:p>
        </w:tc>
        <w:tc>
          <w:tcPr>
            <w:tcW w:w="2831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Calibri" w:eastAsia="標楷體" w:hAnsi="標楷體" w:hint="eastAsia"/>
                <w:color w:val="000000"/>
                <w:szCs w:val="22"/>
              </w:rPr>
              <w:t>申請校外補助計畫案但未通過者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件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主持人</w:t>
            </w:r>
          </w:p>
        </w:tc>
        <w:tc>
          <w:tcPr>
            <w:tcW w:w="855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665" w:type="dxa"/>
            <w:tcBorders>
              <w:left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AE7020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最多兩</w:t>
            </w: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</w:rPr>
              <w:t>件</w:t>
            </w:r>
          </w:p>
        </w:tc>
      </w:tr>
      <w:tr w:rsidR="00E2747D" w:rsidRPr="00AE7020" w:rsidTr="00194E4E">
        <w:trPr>
          <w:trHeight w:val="833"/>
        </w:trPr>
        <w:tc>
          <w:tcPr>
            <w:tcW w:w="1386" w:type="dxa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lastRenderedPageBreak/>
              <w:t>3產學合作計畫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3-1</w:t>
            </w:r>
          </w:p>
        </w:tc>
        <w:tc>
          <w:tcPr>
            <w:tcW w:w="2831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產學合作計畫行政管理費金額5(含)萬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件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主持人</w:t>
            </w:r>
          </w:p>
        </w:tc>
        <w:tc>
          <w:tcPr>
            <w:tcW w:w="855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  <w:r w:rsidRPr="00AE7020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665" w:type="dxa"/>
            <w:tcBorders>
              <w:left w:val="single" w:sz="4" w:space="0" w:color="5F497A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left w:val="single" w:sz="4" w:space="0" w:color="5F497A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1.限以本校名義簽約，且其計畫經費透過本校主計系統核銷者。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2.以計畫結案日期為準。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3.產學合作計畫行政管理費金額超過5萬以上，每增加1萬，點數增加10點，以此類推。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4.計畫之共同、協同主持人、子計畫主持人點數=主持人點數/(1+所有共同或協同或子計畫主持人數)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5.非屬主持人或共同、協同主持人但有參與計畫執行者，得由計畫主持人以自己所得之點數分配於參與者。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6.公部門產學合作計畫無行政管理費者，需檢附相關證明。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</w:t>
            </w:r>
            <w:r w:rsidRPr="00AE702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教師本身若依技術及職業教育法第26條之規定而進行產學合作，以符合其規定者，則每件產學案只採計主持人。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7F09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.本項產學合作計畫不得以</w:t>
            </w:r>
            <w:r w:rsidR="005F4F7D" w:rsidRPr="005F4F7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國科會</w:t>
            </w:r>
            <w:r w:rsidRPr="007F09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(產學型)計畫重複計算。</w:t>
            </w:r>
          </w:p>
        </w:tc>
      </w:tr>
      <w:tr w:rsidR="00E2747D" w:rsidRPr="00AE7020" w:rsidTr="00194E4E">
        <w:trPr>
          <w:trHeight w:val="845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3-2</w:t>
            </w:r>
          </w:p>
        </w:tc>
        <w:tc>
          <w:tcPr>
            <w:tcW w:w="2831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產學合作計畫行政管理費金額3(含)~5萬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件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主持人</w:t>
            </w:r>
          </w:p>
        </w:tc>
        <w:tc>
          <w:tcPr>
            <w:tcW w:w="855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4</w:t>
            </w:r>
            <w:r w:rsidRPr="00AE7020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5F497A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5F497A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194E4E">
        <w:trPr>
          <w:trHeight w:val="84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3-3</w:t>
            </w:r>
          </w:p>
        </w:tc>
        <w:tc>
          <w:tcPr>
            <w:tcW w:w="2831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產學合作計畫行政管理費金額1(含)~3萬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件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主持人</w:t>
            </w:r>
          </w:p>
        </w:tc>
        <w:tc>
          <w:tcPr>
            <w:tcW w:w="855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5F497A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5F497A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194E4E">
        <w:trPr>
          <w:trHeight w:val="841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3-4</w:t>
            </w:r>
          </w:p>
        </w:tc>
        <w:tc>
          <w:tcPr>
            <w:tcW w:w="2831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產學合作計畫行政管理費金額5千(含)~1萬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件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主持人</w:t>
            </w:r>
          </w:p>
        </w:tc>
        <w:tc>
          <w:tcPr>
            <w:tcW w:w="855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5F497A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5F497A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194E4E">
        <w:trPr>
          <w:trHeight w:val="697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3-5</w:t>
            </w:r>
          </w:p>
        </w:tc>
        <w:tc>
          <w:tcPr>
            <w:tcW w:w="2831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Cs w:val="22"/>
              </w:rPr>
              <w:t>公部門產學合作計畫無行政管理費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主持人</w:t>
            </w:r>
          </w:p>
        </w:tc>
        <w:tc>
          <w:tcPr>
            <w:tcW w:w="855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5F497A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5F497A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530"/>
        </w:trPr>
        <w:tc>
          <w:tcPr>
            <w:tcW w:w="1386" w:type="dxa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7020">
              <w:rPr>
                <w:rFonts w:ascii="標楷體" w:eastAsia="標楷體" w:hAnsi="標楷體" w:hint="eastAsia"/>
                <w:b/>
                <w:color w:val="000000"/>
              </w:rPr>
              <w:t>4研討會論文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4-1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/>
                <w:bCs/>
                <w:color w:val="000000"/>
                <w:kern w:val="0"/>
              </w:rPr>
              <w:t>國內研討會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篇</w:t>
            </w: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第一作者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或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通訊作者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66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1.限以</w:t>
            </w: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</w:rPr>
              <w:t>本校</w:t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名義發表者。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168" w:hangingChars="84" w:hanging="16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2.以研討會舉行</w:t>
            </w: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</w:rPr>
              <w:t>日期</w:t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為準。</w:t>
            </w:r>
          </w:p>
          <w:p w:rsidR="00E2747D" w:rsidRPr="00AE7020" w:rsidRDefault="00E2747D" w:rsidP="009101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3.研討會論文發表若為壁報發表，點數折半計算。</w:t>
            </w: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其他作者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567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4-2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/>
                <w:bCs/>
                <w:color w:val="000000"/>
                <w:kern w:val="0"/>
              </w:rPr>
              <w:t>國際研討會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篇</w:t>
            </w: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第一作者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或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通訊作者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58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其他作者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4E4594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594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4-3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參與研討會獲得論文獎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篇</w:t>
            </w: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國內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4E4594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4E4594"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66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國際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567"/>
        </w:trPr>
        <w:tc>
          <w:tcPr>
            <w:tcW w:w="1386" w:type="dxa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5期刊論文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5-1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/>
                <w:bCs/>
                <w:color w:val="000000"/>
                <w:kern w:val="0"/>
              </w:rPr>
              <w:t>國內期刊</w:t>
            </w: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（具審查制度</w:t>
            </w:r>
            <w:r w:rsidRPr="00AE7020">
              <w:rPr>
                <w:rFonts w:ascii="標楷體" w:eastAsia="標楷體" w:hAnsi="標楷體"/>
                <w:bCs/>
                <w:color w:val="000000"/>
                <w:kern w:val="0"/>
              </w:rPr>
              <w:t>）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篇</w:t>
            </w: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第一作者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或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通訊作者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4E4594" w:rsidRDefault="00E2747D" w:rsidP="0014349A">
            <w:pPr>
              <w:tabs>
                <w:tab w:val="num" w:pos="1752"/>
              </w:tabs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4E4594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18</w:t>
            </w:r>
          </w:p>
        </w:tc>
        <w:tc>
          <w:tcPr>
            <w:tcW w:w="66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tabs>
                <w:tab w:val="num" w:pos="1752"/>
              </w:tabs>
              <w:spacing w:line="240" w:lineRule="exact"/>
              <w:ind w:leftChars="-415" w:left="-146" w:hangingChars="425" w:hanging="85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tabs>
                <w:tab w:val="num" w:pos="1752"/>
              </w:tabs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tabs>
                <w:tab w:val="num" w:pos="1752"/>
              </w:tabs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1.限以</w:t>
            </w: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</w:rPr>
              <w:t>本校</w:t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名義發表者。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168" w:hangingChars="84" w:hanging="16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2.以</w:t>
            </w: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</w:rPr>
              <w:t>期刊刊登日期</w:t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為準。</w:t>
            </w:r>
          </w:p>
          <w:p w:rsidR="00E2747D" w:rsidRPr="00BA45EB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3.點數依每篇得分累積計算。</w:t>
            </w: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其他作者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AE7020" w:rsidRDefault="00E2747D" w:rsidP="0014349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tabs>
                <w:tab w:val="num" w:pos="1752"/>
              </w:tabs>
              <w:spacing w:line="240" w:lineRule="exact"/>
              <w:ind w:leftChars="-415" w:left="-146" w:hangingChars="425" w:hanging="85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新細明體" w:hAnsi="新細明體" w:hint="eastAsia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73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5-2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國內外著名期刊(如</w:t>
            </w:r>
            <w:r w:rsidRPr="00AE702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TSSCI</w:t>
            </w:r>
            <w:r w:rsidRPr="00AE702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、T</w:t>
            </w:r>
            <w:r w:rsidRPr="00AE702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H</w:t>
            </w:r>
            <w:r w:rsidRPr="00AE702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CI</w:t>
            </w:r>
            <w:bookmarkStart w:id="0" w:name="_GoBack"/>
            <w:bookmarkEnd w:id="0"/>
            <w:r w:rsidRPr="00AE702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、EI、ABI、Econlit期刊等)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篇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第一作者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或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通訊作者</w:t>
            </w:r>
          </w:p>
        </w:tc>
        <w:tc>
          <w:tcPr>
            <w:tcW w:w="855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其他作者</w:t>
            </w:r>
          </w:p>
        </w:tc>
        <w:tc>
          <w:tcPr>
            <w:tcW w:w="855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567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5-3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bCs/>
                <w:color w:val="000000"/>
                <w:kern w:val="0"/>
              </w:rPr>
              <w:t>國外期刊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篇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第一作者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或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通訊作者</w:t>
            </w:r>
          </w:p>
        </w:tc>
        <w:tc>
          <w:tcPr>
            <w:tcW w:w="855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其他作者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792"/>
        </w:trPr>
        <w:tc>
          <w:tcPr>
            <w:tcW w:w="1386" w:type="dxa"/>
            <w:vMerge/>
            <w:tcBorders>
              <w:bottom w:val="single" w:sz="4" w:space="0" w:color="000000"/>
            </w:tcBorders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5-4</w:t>
            </w:r>
          </w:p>
        </w:tc>
        <w:tc>
          <w:tcPr>
            <w:tcW w:w="2831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bCs/>
                <w:color w:val="000000"/>
                <w:kern w:val="0"/>
              </w:rPr>
              <w:t>國際著名期刊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(包括SCI、SSCI、</w:t>
            </w: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AHCI</w:t>
            </w:r>
            <w:r w:rsidRPr="00AE7020">
              <w:rPr>
                <w:rFonts w:ascii="標楷體" w:eastAsia="標楷體" w:hAnsi="標楷體"/>
                <w:bCs/>
                <w:color w:val="000000"/>
              </w:rPr>
              <w:t>)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篇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第一作者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或</w:t>
            </w:r>
          </w:p>
          <w:p w:rsidR="00E2747D" w:rsidRPr="00AE7020" w:rsidRDefault="00E2747D" w:rsidP="001A66E8">
            <w:pPr>
              <w:snapToGrid w:val="0"/>
              <w:spacing w:line="260" w:lineRule="exact"/>
              <w:ind w:leftChars="-5" w:left="2" w:rightChars="-101" w:right="-242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通訊作者</w:t>
            </w:r>
          </w:p>
        </w:tc>
        <w:tc>
          <w:tcPr>
            <w:tcW w:w="855" w:type="dxa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7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101" w:right="-24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其他作者</w:t>
            </w:r>
          </w:p>
        </w:tc>
        <w:tc>
          <w:tcPr>
            <w:tcW w:w="855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6專利及技轉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6-1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/>
                <w:bCs/>
                <w:color w:val="000000"/>
                <w:kern w:val="0"/>
              </w:rPr>
              <w:t>發明專利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項</w:t>
            </w: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80" w:right="-19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申請專利</w:t>
            </w:r>
          </w:p>
        </w:tc>
        <w:tc>
          <w:tcPr>
            <w:tcW w:w="855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66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1.限專利所有權登載為學校。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2.如發明人數為1人以上，共同發明者點數=主持人點數/(1+所有發明者數)；或由計畫主持人分配點數，所有參與者點數合計不得超過主持人之點數。</w:t>
            </w:r>
          </w:p>
          <w:p w:rsidR="00E2747D" w:rsidRPr="00AE7020" w:rsidRDefault="00E2747D" w:rsidP="002C4CA3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申請專利以申請日期為主，專利通過</w:t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以專</w:t>
            </w: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</w:rPr>
              <w:t>利生效日期</w:t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為準。</w:t>
            </w: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80" w:right="-19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通過專利</w:t>
            </w:r>
          </w:p>
        </w:tc>
        <w:tc>
          <w:tcPr>
            <w:tcW w:w="855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6-2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設計</w:t>
            </w:r>
            <w:r w:rsidRPr="00AE7020">
              <w:rPr>
                <w:rFonts w:ascii="標楷體" w:eastAsia="標楷體" w:hAnsi="標楷體"/>
                <w:bCs/>
                <w:color w:val="000000"/>
                <w:kern w:val="0"/>
              </w:rPr>
              <w:t>專利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項</w:t>
            </w: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80" w:right="-19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申請專利</w:t>
            </w:r>
          </w:p>
        </w:tc>
        <w:tc>
          <w:tcPr>
            <w:tcW w:w="855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80" w:right="-19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通過專利</w:t>
            </w:r>
          </w:p>
        </w:tc>
        <w:tc>
          <w:tcPr>
            <w:tcW w:w="855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6-3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/>
                <w:bCs/>
                <w:color w:val="000000"/>
                <w:kern w:val="0"/>
              </w:rPr>
              <w:t>新</w:t>
            </w: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型</w:t>
            </w:r>
            <w:r w:rsidRPr="00AE7020">
              <w:rPr>
                <w:rFonts w:ascii="標楷體" w:eastAsia="標楷體" w:hAnsi="標楷體"/>
                <w:bCs/>
                <w:color w:val="000000"/>
                <w:kern w:val="0"/>
              </w:rPr>
              <w:t>專利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/>
                <w:color w:val="000000"/>
              </w:rPr>
              <w:t>項</w:t>
            </w: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80" w:right="-19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申請專利</w:t>
            </w:r>
          </w:p>
        </w:tc>
        <w:tc>
          <w:tcPr>
            <w:tcW w:w="855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80" w:right="-19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通過專利</w:t>
            </w:r>
          </w:p>
        </w:tc>
        <w:tc>
          <w:tcPr>
            <w:tcW w:w="855" w:type="dxa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194E4E">
        <w:trPr>
          <w:trHeight w:val="567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leftChars="-26" w:hangingChars="26" w:hanging="62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6-4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國外專利</w:t>
            </w:r>
          </w:p>
        </w:tc>
        <w:tc>
          <w:tcPr>
            <w:tcW w:w="31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依據評估子項6-1至6-3之專利類別得點數×2核予。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989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leftChars="-26" w:hangingChars="26" w:hanging="62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6-5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技術轉移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--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80" w:right="-19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發明人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94E4E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1.限以學校名義完成技術轉移合約簽訂。</w:t>
            </w:r>
          </w:p>
          <w:p w:rsidR="00E2747D" w:rsidRPr="00AE7020" w:rsidRDefault="00E2747D" w:rsidP="00194E4E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2.以授權合約簽訂</w:t>
            </w: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</w:rPr>
              <w:t>日期</w:t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為準</w:t>
            </w: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E2747D" w:rsidRPr="00AE7020" w:rsidRDefault="00E2747D" w:rsidP="00194E4E">
            <w:pPr>
              <w:widowControl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3.技術移轉金(轉入校方而非發明人分配部分)達2萬元以上，得50分。其他依第3項產學合作計畫行政管理費金額多寡的概念，以此類推得分。</w:t>
            </w: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7專書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leftChars="-32" w:hangingChars="32" w:hanging="77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7-1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當年度出版研究專書著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lastRenderedPageBreak/>
              <w:t>作出版具ISBN編號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  <w:kern w:val="0"/>
              </w:rPr>
              <w:lastRenderedPageBreak/>
              <w:t>--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冊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80" w:right="-19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單一作者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66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910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以專書出版</w:t>
            </w: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</w:rPr>
              <w:t>日期</w:t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為準</w:t>
            </w: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雙人合著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tcBorders>
              <w:bottom w:val="single" w:sz="4" w:space="0" w:color="000000"/>
            </w:tcBorders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83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三人以上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 w:val="restart"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8展演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8-1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作品公開展演、發表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994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國外發表</w:t>
            </w:r>
          </w:p>
        </w:tc>
        <w:tc>
          <w:tcPr>
            <w:tcW w:w="855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66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E2747D" w:rsidRPr="00AE7020" w:rsidRDefault="00E2747D" w:rsidP="001A66E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91016A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相同作品重覆發表或展演以計算1次為限。</w:t>
            </w: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國內發表</w:t>
            </w:r>
          </w:p>
        </w:tc>
        <w:tc>
          <w:tcPr>
            <w:tcW w:w="855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8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5F497A"/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校內發表</w:t>
            </w:r>
          </w:p>
        </w:tc>
        <w:tc>
          <w:tcPr>
            <w:tcW w:w="855" w:type="dxa"/>
            <w:tcBorders>
              <w:top w:val="single" w:sz="4" w:space="0" w:color="5F497A"/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2747D" w:rsidRPr="00AE7020" w:rsidTr="0091016A">
        <w:trPr>
          <w:trHeight w:val="132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8-2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教師參與國內外學術或研究之社群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994" w:type="dxa"/>
            <w:tcBorders>
              <w:top w:val="single" w:sz="4" w:space="0" w:color="5F497A"/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5F497A"/>
              <w:bottom w:val="single" w:sz="4" w:space="0" w:color="auto"/>
            </w:tcBorders>
            <w:shd w:val="clear" w:color="auto" w:fill="auto"/>
            <w:vAlign w:val="center"/>
          </w:tcPr>
          <w:p w:rsidR="00E2747D" w:rsidRPr="007F09C8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7F09C8">
              <w:rPr>
                <w:rFonts w:ascii="標楷體" w:eastAsia="標楷體" w:hAnsi="標楷體" w:cs="新細明體" w:hint="eastAsia"/>
                <w:color w:val="000000" w:themeColor="text1"/>
              </w:rPr>
              <w:t>6~10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1.參與成員為本國學者，給予6點。</w:t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2.參與成員為本國與國際學者，給予10點。</w:t>
            </w:r>
            <w:r w:rsidRPr="00AE7020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3.限與所屬系所專業發展相關活動為準，資料由系級教評會認定。</w:t>
            </w:r>
          </w:p>
        </w:tc>
      </w:tr>
      <w:tr w:rsidR="00E2747D" w:rsidRPr="00AE7020" w:rsidTr="0091016A">
        <w:trPr>
          <w:trHeight w:val="340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8-3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與指導學生無關之教師獲獎記錄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994" w:type="dxa"/>
            <w:tcBorders>
              <w:top w:val="single" w:sz="4" w:space="0" w:color="5F497A"/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國內</w:t>
            </w:r>
          </w:p>
        </w:tc>
        <w:tc>
          <w:tcPr>
            <w:tcW w:w="855" w:type="dxa"/>
            <w:tcBorders>
              <w:top w:val="single" w:sz="4" w:space="0" w:color="5F497A"/>
              <w:bottom w:val="single" w:sz="4" w:space="0" w:color="auto"/>
            </w:tcBorders>
            <w:shd w:val="clear" w:color="auto" w:fill="auto"/>
            <w:vAlign w:val="center"/>
          </w:tcPr>
          <w:p w:rsidR="00E2747D" w:rsidRPr="00277FC1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77FC1">
              <w:rPr>
                <w:rFonts w:ascii="標楷體" w:eastAsia="標楷體" w:hAnsi="標楷體" w:hint="eastAsia"/>
                <w:color w:val="000000"/>
              </w:rPr>
              <w:t>10~30</w:t>
            </w:r>
          </w:p>
        </w:tc>
        <w:tc>
          <w:tcPr>
            <w:tcW w:w="66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1.限當年度獲得全國性獎項或國際性獎項。</w:t>
            </w:r>
          </w:p>
          <w:p w:rsidR="00E2747D" w:rsidRPr="00AE7020" w:rsidRDefault="00E2747D" w:rsidP="00194E4E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2.本項屬於教師個人或多人合作創作之獲獎榮譽，給分由系級教評會認定。</w:t>
            </w: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8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5F497A"/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國際</w:t>
            </w:r>
          </w:p>
        </w:tc>
        <w:tc>
          <w:tcPr>
            <w:tcW w:w="855" w:type="dxa"/>
            <w:tcBorders>
              <w:top w:val="single" w:sz="4" w:space="0" w:color="5F497A"/>
              <w:bottom w:val="single" w:sz="4" w:space="0" w:color="auto"/>
            </w:tcBorders>
            <w:shd w:val="clear" w:color="auto" w:fill="auto"/>
            <w:vAlign w:val="center"/>
          </w:tcPr>
          <w:p w:rsidR="00E2747D" w:rsidRPr="00277FC1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77FC1">
              <w:rPr>
                <w:rFonts w:ascii="標楷體" w:eastAsia="標楷體" w:hAnsi="標楷體" w:hint="eastAsia"/>
                <w:color w:val="000000"/>
              </w:rPr>
              <w:t>10~50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454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8-4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榮獲國內外研究或創作相關獎勵或榮譽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994" w:type="dxa"/>
            <w:tcBorders>
              <w:top w:val="single" w:sz="4" w:space="0" w:color="5F497A"/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中央政府部會</w:t>
            </w:r>
          </w:p>
        </w:tc>
        <w:tc>
          <w:tcPr>
            <w:tcW w:w="855" w:type="dxa"/>
            <w:tcBorders>
              <w:top w:val="single" w:sz="4" w:space="0" w:color="5F497A"/>
              <w:bottom w:val="single" w:sz="4" w:space="0" w:color="auto"/>
            </w:tcBorders>
            <w:shd w:val="clear" w:color="auto" w:fill="auto"/>
            <w:vAlign w:val="center"/>
          </w:tcPr>
          <w:p w:rsidR="00E2747D" w:rsidRPr="00277FC1" w:rsidRDefault="00E2747D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7FC1">
              <w:rPr>
                <w:rFonts w:ascii="標楷體" w:eastAsia="標楷體" w:hAnsi="標楷體" w:hint="eastAsia"/>
                <w:color w:val="000000"/>
              </w:rPr>
              <w:t>10~30</w:t>
            </w:r>
          </w:p>
        </w:tc>
        <w:tc>
          <w:tcPr>
            <w:tcW w:w="66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94E4E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1.當年度獲中央政府各部會的各項學術榮譽獎勵者。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2.當年度獲國家級設計與藝術類等各項獎勵者。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3.當年度獲國際級設計與藝術類等各項獎勵者。</w:t>
            </w:r>
          </w:p>
          <w:p w:rsidR="00E2747D" w:rsidRPr="00AE7020" w:rsidRDefault="00E2747D" w:rsidP="0091016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4.本項給分由系級教評會認定。</w:t>
            </w:r>
          </w:p>
          <w:p w:rsidR="00E2747D" w:rsidRPr="00AE7020" w:rsidRDefault="00E2747D" w:rsidP="009101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5.本項計分與8-3不可重複計算。</w:t>
            </w: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國內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47D" w:rsidRPr="00277FC1" w:rsidRDefault="00E2747D" w:rsidP="001A66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7FC1">
              <w:rPr>
                <w:rFonts w:ascii="標楷體" w:eastAsia="標楷體" w:hAnsi="標楷體" w:hint="eastAsia"/>
                <w:color w:val="000000"/>
              </w:rPr>
              <w:t>10~30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vMerge/>
            <w:shd w:val="clear" w:color="auto" w:fill="B2A1C7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國際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47D" w:rsidRPr="00277FC1" w:rsidRDefault="00E2747D" w:rsidP="001A66E8">
            <w:pPr>
              <w:rPr>
                <w:rFonts w:ascii="標楷體" w:eastAsia="標楷體" w:hAnsi="標楷體"/>
                <w:color w:val="000000"/>
              </w:rPr>
            </w:pPr>
            <w:r w:rsidRPr="00277FC1">
              <w:rPr>
                <w:rFonts w:ascii="標楷體" w:eastAsia="標楷體" w:hAnsi="標楷體" w:hint="eastAsia"/>
                <w:color w:val="000000"/>
              </w:rPr>
              <w:t>10~50</w:t>
            </w:r>
          </w:p>
        </w:tc>
        <w:tc>
          <w:tcPr>
            <w:tcW w:w="665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shd w:val="clear" w:color="auto" w:fill="B2A1C7"/>
            <w:vAlign w:val="center"/>
          </w:tcPr>
          <w:p w:rsidR="00E2747D" w:rsidRPr="00AE7020" w:rsidRDefault="00E2747D" w:rsidP="0091016A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9充實研究與產學</w:t>
            </w:r>
            <w:r w:rsidRPr="00AE7020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705" w:type="dxa"/>
            <w:shd w:val="clear" w:color="auto" w:fill="auto"/>
          </w:tcPr>
          <w:p w:rsidR="00E2747D" w:rsidRPr="00AE7020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9-1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E2747D" w:rsidRPr="0038337D" w:rsidRDefault="00E2747D" w:rsidP="0091016A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38337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參加校外或本校研發處或各院、系舉辦之「學術研究」或「產業研習」的相關研習活動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38337D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38337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47D" w:rsidRPr="0038337D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337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47D" w:rsidRPr="0038337D" w:rsidRDefault="00E2747D" w:rsidP="0091016A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47D" w:rsidRPr="0038337D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337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333557" w:rsidRDefault="00E2747D" w:rsidP="0091016A">
            <w:pPr>
              <w:pStyle w:val="afffb"/>
              <w:numPr>
                <w:ilvl w:val="0"/>
                <w:numId w:val="7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F09C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每學年最多20點。</w:t>
            </w:r>
          </w:p>
          <w:p w:rsidR="00E2747D" w:rsidRPr="00333557" w:rsidRDefault="00E2747D" w:rsidP="0091016A">
            <w:pPr>
              <w:pStyle w:val="afffb"/>
              <w:numPr>
                <w:ilvl w:val="0"/>
                <w:numId w:val="7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3355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相關研習活動需檢附研習證明。</w:t>
            </w:r>
          </w:p>
        </w:tc>
      </w:tr>
      <w:tr w:rsidR="00E2747D" w:rsidRPr="00AE7020" w:rsidTr="0091016A">
        <w:trPr>
          <w:trHeight w:val="283"/>
        </w:trPr>
        <w:tc>
          <w:tcPr>
            <w:tcW w:w="1386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E2747D" w:rsidRPr="00AE7020" w:rsidRDefault="00E2747D" w:rsidP="0091016A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highlight w:val="yellow"/>
              </w:rPr>
            </w:pPr>
            <w:r w:rsidRPr="00AE70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10其他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747D" w:rsidRPr="00AE7020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10-1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各院自評項目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47D" w:rsidRPr="00AE7020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47D" w:rsidRPr="007F09C8" w:rsidRDefault="00E2747D" w:rsidP="0091016A">
            <w:pPr>
              <w:snapToGrid w:val="0"/>
              <w:spacing w:line="260" w:lineRule="exact"/>
              <w:ind w:rightChars="-30" w:right="-72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47D" w:rsidRPr="007F09C8" w:rsidRDefault="00E2747D" w:rsidP="0091016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7F09C8">
              <w:rPr>
                <w:rFonts w:ascii="標楷體" w:eastAsia="標楷體" w:hAnsi="標楷體" w:cs="新細明體" w:hint="eastAsia"/>
                <w:color w:val="000000" w:themeColor="text1"/>
              </w:rPr>
              <w:t>0~20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47D" w:rsidRPr="007F09C8" w:rsidRDefault="00E2747D" w:rsidP="0091016A">
            <w:pPr>
              <w:pStyle w:val="afffb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09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各院及通識教育中心、體育室、語言中心得自訂指標，</w:t>
            </w:r>
            <w:r w:rsidRPr="007F09C8">
              <w:rPr>
                <w:rFonts w:ascii="標楷體" w:eastAsia="標楷體" w:hAnsi="標楷體" w:hint="eastAsia"/>
                <w:color w:val="000000" w:themeColor="text1"/>
              </w:rPr>
              <w:t>以其</w:t>
            </w:r>
            <w:r w:rsidRPr="007F09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『研究產學』之特色項目為主。</w:t>
            </w:r>
          </w:p>
          <w:p w:rsidR="00E2747D" w:rsidRDefault="00E2747D" w:rsidP="0091016A">
            <w:pPr>
              <w:pStyle w:val="afffb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F09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各項指標皆應明確量化，且無與上述校訂指標內容重複。</w:t>
            </w:r>
          </w:p>
          <w:p w:rsidR="00E2747D" w:rsidRPr="00333557" w:rsidRDefault="00E2747D" w:rsidP="0091016A">
            <w:pPr>
              <w:pStyle w:val="afffb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45E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各項指標計分至多以5分為上限，各院自訂指標加總應為20分(如每項指標若為5分，則需訂出4項指標；每項指標若為2分，則需訂出10項指標，依此類推。)</w:t>
            </w:r>
          </w:p>
        </w:tc>
      </w:tr>
    </w:tbl>
    <w:p w:rsidR="00E2747D" w:rsidRPr="00ED5863" w:rsidRDefault="00E2747D" w:rsidP="00DB6C3F">
      <w:pPr>
        <w:tabs>
          <w:tab w:val="right" w:pos="13440"/>
        </w:tabs>
        <w:snapToGrid w:val="0"/>
        <w:spacing w:beforeLines="50" w:before="120" w:afterLines="50" w:after="12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D5863">
        <w:rPr>
          <w:rFonts w:ascii="標楷體" w:eastAsia="標楷體" w:hAnsi="標楷體" w:hint="eastAsia"/>
          <w:b/>
          <w:color w:val="000000"/>
          <w:sz w:val="28"/>
          <w:szCs w:val="28"/>
        </w:rPr>
        <w:t>國立臺中科技大學專任教師評鑑項目及標準表</w:t>
      </w:r>
      <w:r w:rsidR="00140DE9">
        <w:rPr>
          <w:rFonts w:ascii="標楷體" w:eastAsia="標楷體" w:hAnsi="標楷體" w:hint="eastAsia"/>
          <w:b/>
          <w:color w:val="000000"/>
          <w:sz w:val="28"/>
          <w:szCs w:val="28"/>
        </w:rPr>
        <w:t>(紙本自評版格式)</w:t>
      </w:r>
    </w:p>
    <w:tbl>
      <w:tblPr>
        <w:tblW w:w="15382" w:type="dxa"/>
        <w:tblInd w:w="-2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5"/>
        <w:gridCol w:w="1226"/>
        <w:gridCol w:w="665"/>
        <w:gridCol w:w="725"/>
        <w:gridCol w:w="4735"/>
        <w:gridCol w:w="567"/>
        <w:gridCol w:w="708"/>
        <w:gridCol w:w="709"/>
        <w:gridCol w:w="803"/>
        <w:gridCol w:w="803"/>
        <w:gridCol w:w="804"/>
        <w:gridCol w:w="3622"/>
      </w:tblGrid>
      <w:tr w:rsidR="00140DE9" w:rsidRPr="00AE7020" w:rsidTr="0091016A">
        <w:trPr>
          <w:gridBefore w:val="1"/>
          <w:wBefore w:w="15" w:type="dxa"/>
          <w:trHeight w:val="225"/>
          <w:tblHeader/>
        </w:trPr>
        <w:tc>
          <w:tcPr>
            <w:tcW w:w="15367" w:type="dxa"/>
            <w:gridSpan w:val="11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0066"/>
          </w:tcPr>
          <w:p w:rsidR="00140DE9" w:rsidRPr="00AE7020" w:rsidRDefault="00140DE9" w:rsidP="001A66E8">
            <w:pPr>
              <w:snapToGrid w:val="0"/>
              <w:spacing w:beforeLines="15" w:before="36" w:afterLines="15" w:after="36"/>
              <w:jc w:val="center"/>
              <w:rPr>
                <w:rFonts w:ascii="新細明體" w:hAnsi="新細明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教師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評鑑項目及</w:t>
            </w: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標準表－服務與輔導績效類</w:t>
            </w:r>
          </w:p>
        </w:tc>
      </w:tr>
      <w:tr w:rsidR="00E2747D" w:rsidRPr="00AE7020" w:rsidTr="0091016A">
        <w:trPr>
          <w:gridBefore w:val="1"/>
          <w:wBefore w:w="15" w:type="dxa"/>
          <w:trHeight w:val="340"/>
          <w:tblHeader/>
        </w:trPr>
        <w:tc>
          <w:tcPr>
            <w:tcW w:w="1226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ind w:leftChars="-25" w:hangingChars="25" w:hanging="6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評估分項</w:t>
            </w:r>
          </w:p>
        </w:tc>
        <w:tc>
          <w:tcPr>
            <w:tcW w:w="665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分項上限</w:t>
            </w:r>
          </w:p>
        </w:tc>
        <w:tc>
          <w:tcPr>
            <w:tcW w:w="5460" w:type="dxa"/>
            <w:gridSpan w:val="2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bCs/>
                <w:color w:val="000000"/>
              </w:rPr>
              <w:t>評估子項</w:t>
            </w:r>
          </w:p>
        </w:tc>
        <w:tc>
          <w:tcPr>
            <w:tcW w:w="567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子項上限</w:t>
            </w:r>
          </w:p>
        </w:tc>
        <w:tc>
          <w:tcPr>
            <w:tcW w:w="708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709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點數</w:t>
            </w:r>
          </w:p>
        </w:tc>
        <w:tc>
          <w:tcPr>
            <w:tcW w:w="2410" w:type="dxa"/>
            <w:gridSpan w:val="3"/>
            <w:tcBorders>
              <w:top w:val="single" w:sz="8" w:space="0" w:color="C0504D"/>
              <w:left w:val="single" w:sz="8" w:space="0" w:color="C0504D"/>
              <w:bottom w:val="single" w:sz="4" w:space="0" w:color="000000" w:themeColor="text1"/>
              <w:right w:val="single" w:sz="8" w:space="0" w:color="C0504D"/>
            </w:tcBorders>
            <w:shd w:val="clear" w:color="auto" w:fill="EFD3D2"/>
          </w:tcPr>
          <w:p w:rsidR="00E2747D" w:rsidRPr="00140DE9" w:rsidRDefault="00E2747D" w:rsidP="001A66E8">
            <w:pPr>
              <w:snapToGrid w:val="0"/>
              <w:spacing w:line="280" w:lineRule="exact"/>
              <w:ind w:leftChars="-25" w:hangingChars="25" w:hanging="6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E9">
              <w:rPr>
                <w:rFonts w:ascii="標楷體" w:eastAsia="標楷體" w:hAnsi="標楷體" w:hint="eastAsia"/>
                <w:b/>
                <w:color w:val="000000"/>
              </w:rPr>
              <w:t>教師自評</w:t>
            </w:r>
          </w:p>
        </w:tc>
        <w:tc>
          <w:tcPr>
            <w:tcW w:w="3622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ind w:leftChars="-25" w:hangingChars="25" w:hanging="6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E2747D" w:rsidRPr="00AE7020" w:rsidTr="0091016A">
        <w:trPr>
          <w:gridBefore w:val="1"/>
          <w:wBefore w:w="15" w:type="dxa"/>
          <w:trHeight w:val="578"/>
          <w:tblHeader/>
        </w:trPr>
        <w:tc>
          <w:tcPr>
            <w:tcW w:w="1226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ind w:leftChars="-25" w:hangingChars="25" w:hanging="6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460" w:type="dxa"/>
            <w:gridSpan w:val="2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140DE9" w:rsidRDefault="00E2747D" w:rsidP="0091016A">
            <w:pPr>
              <w:snapToGrid w:val="0"/>
              <w:spacing w:line="280" w:lineRule="exact"/>
              <w:ind w:leftChars="-25" w:hangingChars="25" w:hanging="6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E9">
              <w:rPr>
                <w:rFonts w:ascii="標楷體" w:eastAsia="標楷體" w:hAnsi="標楷體" w:hint="eastAsia"/>
                <w:b/>
                <w:color w:val="000000"/>
              </w:rPr>
              <w:t>子項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140DE9" w:rsidRDefault="00E2747D" w:rsidP="0091016A">
            <w:pPr>
              <w:snapToGrid w:val="0"/>
              <w:spacing w:line="280" w:lineRule="exact"/>
              <w:ind w:leftChars="-25" w:hangingChars="25" w:hanging="6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E9">
              <w:rPr>
                <w:rFonts w:ascii="標楷體" w:eastAsia="標楷體" w:hAnsi="標楷體" w:hint="eastAsia"/>
                <w:b/>
                <w:color w:val="000000"/>
              </w:rPr>
              <w:t>分項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140DE9" w:rsidRDefault="00E2747D" w:rsidP="0091016A">
            <w:pPr>
              <w:snapToGrid w:val="0"/>
              <w:spacing w:line="280" w:lineRule="exact"/>
              <w:ind w:leftChars="-25" w:hangingChars="25" w:hanging="6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E9">
              <w:rPr>
                <w:rFonts w:ascii="標楷體" w:eastAsia="標楷體" w:hAnsi="標楷體" w:hint="eastAsia"/>
                <w:b/>
                <w:color w:val="000000"/>
              </w:rPr>
              <w:t>分類總分</w:t>
            </w:r>
          </w:p>
        </w:tc>
        <w:tc>
          <w:tcPr>
            <w:tcW w:w="3622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ind w:leftChars="-25" w:hangingChars="25" w:hanging="6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2747D" w:rsidRPr="00AE7020" w:rsidTr="0091016A">
        <w:trPr>
          <w:gridBefore w:val="1"/>
          <w:wBefore w:w="15" w:type="dxa"/>
          <w:trHeight w:val="397"/>
        </w:trPr>
        <w:tc>
          <w:tcPr>
            <w:tcW w:w="1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1年資</w:t>
            </w:r>
          </w:p>
        </w:tc>
        <w:tc>
          <w:tcPr>
            <w:tcW w:w="66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--</w:t>
            </w:r>
          </w:p>
        </w:tc>
        <w:tc>
          <w:tcPr>
            <w:tcW w:w="725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1-1</w:t>
            </w:r>
          </w:p>
        </w:tc>
        <w:tc>
          <w:tcPr>
            <w:tcW w:w="4735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 w:firstLineChars="8" w:firstLine="19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任職年資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年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至本校服務未滿2年依實際任職比例計算點數</w:t>
            </w:r>
          </w:p>
        </w:tc>
      </w:tr>
      <w:tr w:rsidR="00E2747D" w:rsidRPr="00AE7020" w:rsidTr="0091016A">
        <w:trPr>
          <w:gridBefore w:val="1"/>
          <w:wBefore w:w="15" w:type="dxa"/>
          <w:trHeight w:val="305"/>
        </w:trPr>
        <w:tc>
          <w:tcPr>
            <w:tcW w:w="1226" w:type="dxa"/>
            <w:vMerge w:val="restar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2輔導</w:t>
            </w:r>
          </w:p>
        </w:tc>
        <w:tc>
          <w:tcPr>
            <w:tcW w:w="665" w:type="dxa"/>
            <w:vMerge w:val="restar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2-1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 w:firstLineChars="8" w:firstLine="19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擔任導師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</w:tr>
      <w:tr w:rsidR="00E2747D" w:rsidRPr="00AE7020" w:rsidTr="0091016A">
        <w:trPr>
          <w:gridBefore w:val="1"/>
          <w:wBefore w:w="15" w:type="dxa"/>
          <w:trHeight w:val="312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2-2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 w:firstLineChars="8" w:firstLine="19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參加導師知能輔導研習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未參加者，該學期以0點計</w:t>
            </w:r>
          </w:p>
        </w:tc>
      </w:tr>
      <w:tr w:rsidR="00E2747D" w:rsidRPr="00AE7020" w:rsidTr="0091016A">
        <w:trPr>
          <w:gridBefore w:val="1"/>
          <w:wBefore w:w="15" w:type="dxa"/>
          <w:trHeight w:val="332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2-3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 w:firstLineChars="8" w:firstLine="19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上網填寫導生輔導紀錄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u w:val="single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完全未上網填寫者，該學期以0點計</w:t>
            </w:r>
          </w:p>
        </w:tc>
      </w:tr>
      <w:tr w:rsidR="00E2747D" w:rsidRPr="00AE7020" w:rsidTr="0091016A">
        <w:trPr>
          <w:gridBefore w:val="1"/>
          <w:wBefore w:w="15" w:type="dxa"/>
          <w:trHeight w:val="323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2-4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20" w:left="48" w:firstLineChars="7" w:firstLine="17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輔導學生建立學習歷程檔案達85%以上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2747D" w:rsidRPr="00AE7020" w:rsidTr="0091016A">
        <w:trPr>
          <w:gridBefore w:val="1"/>
          <w:wBefore w:w="15" w:type="dxa"/>
          <w:trHeight w:val="343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2-5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20" w:left="48" w:firstLineChars="7" w:firstLine="17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導師與導生關係調查表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依實際分數計算點數</w:t>
            </w:r>
            <w:r w:rsidRPr="00AE7020">
              <w:rPr>
                <w:rFonts w:ascii="Book Antiqua" w:eastAsia="標楷體" w:hAnsi="Book Antiqua"/>
                <w:color w:val="000000"/>
              </w:rPr>
              <w:t>÷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E2747D" w:rsidRPr="00AE7020" w:rsidTr="0091016A">
        <w:trPr>
          <w:gridBefore w:val="1"/>
          <w:wBefore w:w="15" w:type="dxa"/>
          <w:trHeight w:val="145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2-6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20" w:left="48" w:firstLineChars="7" w:firstLine="17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榮獲績優導師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學年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0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2747D" w:rsidRPr="00AE7020" w:rsidTr="0091016A">
        <w:trPr>
          <w:gridBefore w:val="1"/>
          <w:wBefore w:w="15" w:type="dxa"/>
          <w:trHeight w:val="279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2-7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20" w:left="48" w:firstLineChars="7" w:firstLine="17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社團指導老師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u w:val="single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年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/社團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277FC1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u w:val="single"/>
              </w:rPr>
            </w:pPr>
            <w:r w:rsidRPr="00277FC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由系級教評會認定</w:t>
            </w:r>
          </w:p>
        </w:tc>
      </w:tr>
      <w:tr w:rsidR="00E2747D" w:rsidRPr="00AE7020" w:rsidTr="0091016A">
        <w:trPr>
          <w:gridBefore w:val="1"/>
          <w:wBefore w:w="15" w:type="dxa"/>
          <w:trHeight w:val="211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2-8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20" w:left="48" w:firstLineChars="7" w:firstLine="17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學校代表隊教練、領隊或管理者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學年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firstLineChars="10" w:firstLine="24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2747D" w:rsidRPr="00AE7020" w:rsidTr="0091016A">
        <w:trPr>
          <w:gridBefore w:val="1"/>
          <w:wBefore w:w="15" w:type="dxa"/>
          <w:trHeight w:val="330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2-9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20" w:left="48" w:firstLineChars="7" w:firstLine="17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擔任諮商與輔導中心輔導老師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學年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firstLineChars="10" w:firstLine="24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2747D" w:rsidRPr="00AE7020" w:rsidTr="0091016A">
        <w:trPr>
          <w:gridBefore w:val="1"/>
          <w:wBefore w:w="15" w:type="dxa"/>
          <w:trHeight w:val="850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2-10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20" w:left="48" w:firstLineChars="7" w:firstLine="17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參加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學務處、職涯及諮商輔導中心舉辦之各項研習、演講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，或校外舉辦和『服務與輔導』相關之研習，有證明者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firstLineChars="10" w:firstLine="24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每學年最多8點</w:t>
            </w:r>
          </w:p>
        </w:tc>
      </w:tr>
      <w:tr w:rsidR="00E2747D" w:rsidRPr="00AE7020" w:rsidTr="0091016A">
        <w:trPr>
          <w:gridBefore w:val="1"/>
          <w:wBefore w:w="15" w:type="dxa"/>
          <w:trHeight w:val="90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2-11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20" w:left="48" w:firstLineChars="7" w:firstLine="17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擔任讀書會指導老師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7F09C8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7F09C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學期/組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firstLineChars="10" w:firstLine="24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</w:tr>
      <w:tr w:rsidR="00E2747D" w:rsidRPr="00AE7020" w:rsidTr="0091016A">
        <w:trPr>
          <w:gridBefore w:val="1"/>
          <w:wBefore w:w="15" w:type="dxa"/>
          <w:trHeight w:val="329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2-12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20" w:left="48" w:firstLineChars="7" w:firstLine="17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參與服務學習課程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學期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firstLineChars="10" w:firstLine="24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</w:tr>
      <w:tr w:rsidR="00E2747D" w:rsidRPr="00AE7020" w:rsidTr="0091016A">
        <w:trPr>
          <w:gridBefore w:val="1"/>
          <w:wBefore w:w="15" w:type="dxa"/>
          <w:trHeight w:val="298"/>
        </w:trPr>
        <w:tc>
          <w:tcPr>
            <w:tcW w:w="1226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3行政服務</w:t>
            </w:r>
          </w:p>
        </w:tc>
        <w:tc>
          <w:tcPr>
            <w:tcW w:w="665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50</w:t>
            </w: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3-1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46" w:hangingChars="7" w:hanging="17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兼任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副校長或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一級主管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D35CAA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年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30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ind w:left="33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3" w:type="dxa"/>
            <w:vMerge w:val="restart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91016A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ind w:left="33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="33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含系主任、各處室副主管</w:t>
            </w:r>
          </w:p>
        </w:tc>
      </w:tr>
      <w:tr w:rsidR="00E2747D" w:rsidRPr="00AE7020" w:rsidTr="0091016A">
        <w:trPr>
          <w:gridBefore w:val="1"/>
          <w:wBefore w:w="15" w:type="dxa"/>
          <w:trHeight w:val="259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3-2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46" w:hangingChars="7" w:hanging="17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兼任二級主管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D35CAA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年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803" w:type="dxa"/>
            <w:tcBorders>
              <w:top w:val="single" w:sz="4" w:space="0" w:color="C00000"/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3622" w:type="dxa"/>
            <w:tcBorders>
              <w:top w:val="single" w:sz="4" w:space="0" w:color="C00000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各行政單位組長</w:t>
            </w:r>
          </w:p>
        </w:tc>
      </w:tr>
      <w:tr w:rsidR="00E2747D" w:rsidRPr="00AE7020" w:rsidTr="0091016A">
        <w:trPr>
          <w:gridBefore w:val="1"/>
          <w:wBefore w:w="15" w:type="dxa"/>
          <w:trHeight w:val="263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dstrike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3-3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擔任校級會議代表或委員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年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20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ind w:leftChars="-10" w:left="-24" w:firstLineChars="10" w:firstLine="24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ind w:leftChars="-10" w:left="-24" w:firstLineChars="10" w:firstLine="24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ind w:leftChars="-10" w:left="-24" w:firstLineChars="10" w:firstLine="24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10" w:left="-24" w:firstLineChars="10" w:firstLine="24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校務會議、校教評、考績甄審、校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lastRenderedPageBreak/>
              <w:t>務發展、教務會議、校課程、校長遴選、校務基金管理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、教師申訴評議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或其他校級法定委員會之委員</w:t>
            </w:r>
          </w:p>
        </w:tc>
      </w:tr>
      <w:tr w:rsidR="00E2747D" w:rsidRPr="00AE7020" w:rsidTr="0091016A">
        <w:trPr>
          <w:gridBefore w:val="1"/>
          <w:wBefore w:w="15" w:type="dxa"/>
          <w:trHeight w:val="567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ind w:leftChars="-37" w:left="-89" w:firstLineChars="5" w:firstLine="12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3-4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擔任院級會議代表或委員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15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年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1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ind w:leftChars="-10" w:left="-24" w:firstLineChars="10" w:firstLine="24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ind w:leftChars="-10" w:left="-24" w:firstLineChars="10" w:firstLine="24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ind w:leftChars="-10" w:left="-24" w:firstLineChars="10" w:firstLine="24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10" w:left="-24" w:firstLineChars="10" w:firstLine="24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副院長、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院務會議、院教評、院課程、院長遴選委員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或其他院級法定委員會之委員</w:t>
            </w:r>
          </w:p>
        </w:tc>
      </w:tr>
      <w:tr w:rsidR="00E2747D" w:rsidRPr="00AE7020" w:rsidTr="0091016A">
        <w:trPr>
          <w:gridBefore w:val="1"/>
          <w:wBefore w:w="15" w:type="dxa"/>
          <w:trHeight w:val="567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3-5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擔任系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級會議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代表或委員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年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10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系行政助理(相當副主任)、系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教評、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系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課程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或其他系級法定委員會之委員</w:t>
            </w:r>
          </w:p>
        </w:tc>
      </w:tr>
      <w:tr w:rsidR="00E2747D" w:rsidRPr="00AE7020" w:rsidTr="0091016A">
        <w:trPr>
          <w:gridBefore w:val="1"/>
          <w:wBefore w:w="15" w:type="dxa"/>
          <w:trHeight w:val="385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3-6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協助校級行政助理或各院中心主任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年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E2747D" w:rsidRPr="00AE7020" w:rsidTr="0091016A">
        <w:trPr>
          <w:gridBefore w:val="1"/>
          <w:wBefore w:w="15" w:type="dxa"/>
          <w:trHeight w:val="451"/>
        </w:trPr>
        <w:tc>
          <w:tcPr>
            <w:tcW w:w="122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27" w:hangingChars="27" w:hanging="65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3-7</w:t>
            </w:r>
          </w:p>
        </w:tc>
        <w:tc>
          <w:tcPr>
            <w:tcW w:w="473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行政單位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、各處室、中心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會議代表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(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委員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)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年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36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研究發展、職涯及諮商輔導、學生獎懲、衛生、職業安全衛生、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學生申訴、圖書諮詢、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性別平等等委員會委員</w:t>
            </w:r>
          </w:p>
        </w:tc>
      </w:tr>
      <w:tr w:rsidR="00E2747D" w:rsidRPr="00AE7020" w:rsidTr="0091016A">
        <w:trPr>
          <w:trHeight w:val="624"/>
        </w:trPr>
        <w:tc>
          <w:tcPr>
            <w:tcW w:w="1241" w:type="dxa"/>
            <w:gridSpan w:val="2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ind w:leftChars="-31" w:left="-43" w:hangingChars="13" w:hanging="31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 專業服務</w:t>
            </w:r>
          </w:p>
        </w:tc>
        <w:tc>
          <w:tcPr>
            <w:tcW w:w="665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48" w:left="-43" w:rightChars="-47" w:right="-113" w:hangingChars="30" w:hanging="72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4-1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1" w:left="-2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規劃辦理或協辦校內、各院系所各項學術性活動、公開參展、成果展或競賽活動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dstrike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 w:val="restart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應附相關證明文件，擔任本項任一職務得</w:t>
            </w:r>
            <w:r w:rsidRPr="00AE7020">
              <w:rPr>
                <w:rFonts w:ascii="標楷體" w:eastAsia="標楷體" w:hAnsi="標楷體"/>
                <w:color w:val="000000"/>
              </w:rPr>
              <w:t>5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E2747D" w:rsidRPr="00AE7020" w:rsidTr="0091016A">
        <w:trPr>
          <w:trHeight w:val="850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48" w:left="-43" w:rightChars="-47" w:right="-113" w:hangingChars="30" w:hanging="72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4-2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擔任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校內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學術研討會之主要演講者、主持人、引言人、評論人、口譯者或研討會審稿者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應附相關證明文件，擔任本項任一職務得</w:t>
            </w:r>
            <w:r w:rsidRPr="00AE7020">
              <w:rPr>
                <w:rFonts w:ascii="標楷體" w:eastAsia="標楷體" w:hAnsi="標楷體"/>
                <w:color w:val="000000"/>
              </w:rPr>
              <w:t>5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E2747D" w:rsidRPr="00AE7020" w:rsidTr="0091016A">
        <w:trPr>
          <w:trHeight w:val="511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48" w:left="-43" w:rightChars="-47" w:right="-113" w:hangingChars="30" w:hanging="72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4-3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擔任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校內招生考試試務工作、命題、審題、閱卷及監試等試務工作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應附相關證明文件，擔任本項任一職務得</w:t>
            </w:r>
            <w:r w:rsidRPr="00AE7020">
              <w:rPr>
                <w:rFonts w:ascii="標楷體" w:eastAsia="標楷體" w:hAnsi="標楷體"/>
                <w:color w:val="000000"/>
              </w:rPr>
              <w:t>5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點。</w:t>
            </w:r>
          </w:p>
        </w:tc>
      </w:tr>
      <w:tr w:rsidR="00E2747D" w:rsidRPr="00AE7020" w:rsidTr="0091016A">
        <w:trPr>
          <w:trHeight w:val="505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48" w:left="-43" w:rightChars="-47" w:right="-113" w:hangingChars="30" w:hanging="72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4-4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擔任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校外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學術性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團體口試委員或評鑑委員、企業/機構之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顧問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等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dstrike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</w:t>
            </w:r>
          </w:p>
        </w:tc>
      </w:tr>
      <w:tr w:rsidR="00E2747D" w:rsidRPr="00AE7020" w:rsidTr="0091016A">
        <w:trPr>
          <w:trHeight w:val="562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dstrike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firstLineChars="11" w:firstLine="26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4-5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擔任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全國性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學術性學會之理事長、理事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、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監事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或幹部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每單位/年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ind w:left="317" w:hangingChars="132" w:hanging="317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ind w:left="317" w:hangingChars="132" w:hanging="317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ind w:left="317" w:hangingChars="132" w:hanging="317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="317" w:hangingChars="132" w:hanging="317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1.兼職應與所屬系所專業相關，並檢附證書為佐證資料</w:t>
            </w:r>
          </w:p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2.由系級教評會認定</w:t>
            </w:r>
          </w:p>
        </w:tc>
      </w:tr>
      <w:tr w:rsidR="00E2747D" w:rsidRPr="00AE7020" w:rsidTr="0091016A">
        <w:trPr>
          <w:trHeight w:val="624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firstLineChars="11" w:firstLine="26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4-6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55" w:hangingChars="11" w:hanging="26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擔任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政府部會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各項評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審、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訪視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或採購評審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委員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u w:val="single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</w:t>
            </w:r>
          </w:p>
        </w:tc>
      </w:tr>
      <w:tr w:rsidR="00E2747D" w:rsidRPr="00AE7020" w:rsidTr="0091016A">
        <w:trPr>
          <w:trHeight w:val="272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firstLineChars="11" w:firstLine="26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4-7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擔任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校外</w:t>
            </w:r>
            <w:r w:rsidRPr="00AE7020">
              <w:rPr>
                <w:rFonts w:ascii="標楷體" w:eastAsia="標楷體" w:hAnsi="標楷體" w:hint="eastAsia"/>
                <w:color w:val="000000"/>
              </w:rPr>
              <w:t>學術研討會之主要演講者、主持人、引言人、評論人、口譯者(含研討會審稿者)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</w:t>
            </w:r>
          </w:p>
        </w:tc>
      </w:tr>
      <w:tr w:rsidR="00E2747D" w:rsidRPr="00AE7020" w:rsidTr="0091016A">
        <w:trPr>
          <w:trHeight w:val="178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firstLineChars="11" w:firstLine="26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4-8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擔任國內學術期刊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/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學報之編輯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或編輯委員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年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</w:t>
            </w:r>
          </w:p>
        </w:tc>
      </w:tr>
      <w:tr w:rsidR="00E2747D" w:rsidRPr="00AE7020" w:rsidTr="0091016A">
        <w:trPr>
          <w:trHeight w:val="397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firstLineChars="11" w:firstLine="26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4-9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擔任國外學術期刊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/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學報之編輯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或編輯委員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年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</w:t>
            </w:r>
          </w:p>
        </w:tc>
      </w:tr>
      <w:tr w:rsidR="00E2747D" w:rsidRPr="00AE7020" w:rsidTr="0091016A">
        <w:trPr>
          <w:trHeight w:val="397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firstLineChars="11" w:firstLine="26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4-10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擔任</w:t>
            </w:r>
            <w:r w:rsidR="005F4F7D" w:rsidRPr="005F4F7D">
              <w:rPr>
                <w:rFonts w:ascii="標楷體" w:eastAsia="標楷體" w:hAnsi="標楷體" w:hint="eastAsia"/>
                <w:bCs/>
                <w:color w:val="000000"/>
              </w:rPr>
              <w:t>國科會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學門召集人、複審委員或規劃委員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年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50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</w:t>
            </w:r>
          </w:p>
        </w:tc>
      </w:tr>
      <w:tr w:rsidR="00E2747D" w:rsidRPr="00AE7020" w:rsidTr="0091016A">
        <w:trPr>
          <w:trHeight w:val="273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89" w:hangingChars="25" w:hanging="60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4-11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41" w:hangingChars="5" w:hanging="12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擔任國內外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學術期刊/學報、</w:t>
            </w:r>
            <w:r w:rsidR="005F4F7D" w:rsidRPr="005F4F7D">
              <w:rPr>
                <w:rFonts w:ascii="標楷體" w:eastAsia="標楷體" w:hAnsi="標楷體" w:hint="eastAsia"/>
                <w:bCs/>
                <w:color w:val="000000"/>
              </w:rPr>
              <w:t>國科會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計畫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之審稿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者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應附邀請函為佐證資料</w:t>
            </w:r>
          </w:p>
        </w:tc>
      </w:tr>
      <w:tr w:rsidR="00E2747D" w:rsidRPr="00AE7020" w:rsidTr="0091016A">
        <w:trPr>
          <w:trHeight w:val="267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ind w:leftChars="-17" w:rightChars="-27" w:right="-65" w:hangingChars="17" w:hanging="41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89" w:hangingChars="25" w:hanging="60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4-12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擔任校外教師學位論文、專門著作、技術報告或教學實務成果之審查委員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</w:t>
            </w:r>
          </w:p>
        </w:tc>
      </w:tr>
      <w:tr w:rsidR="00E2747D" w:rsidRPr="00AE7020" w:rsidTr="0091016A">
        <w:trPr>
          <w:trHeight w:val="406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89" w:hangingChars="25" w:hanging="60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4-13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國際合作（</w:t>
            </w: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由</w:t>
            </w:r>
            <w:r w:rsidRPr="00AE7020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學校指派前往國外進行學術交流）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應附佐證資料(如簽呈)</w:t>
            </w:r>
          </w:p>
        </w:tc>
      </w:tr>
      <w:tr w:rsidR="00E2747D" w:rsidRPr="00AE7020" w:rsidTr="0091016A">
        <w:trPr>
          <w:trHeight w:val="340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89" w:hangingChars="25" w:hanging="60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4-14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公務機關各項考試之命、審題委員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</w:tr>
      <w:tr w:rsidR="00E2747D" w:rsidRPr="00AE7020" w:rsidTr="0091016A">
        <w:trPr>
          <w:trHeight w:val="340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89" w:hangingChars="25" w:hanging="60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4-15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開設推廣教育課程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班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應附相關證明文件(不含各學制課程)</w:t>
            </w:r>
          </w:p>
        </w:tc>
      </w:tr>
      <w:tr w:rsidR="00E2747D" w:rsidRPr="00AE7020" w:rsidTr="0091016A">
        <w:trPr>
          <w:trHeight w:val="397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48" w:left="-43" w:rightChars="-47" w:right="-113" w:hangingChars="30" w:hanging="72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4-16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實際參與到校外招生宣導工作(中部地區)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</w:t>
            </w:r>
          </w:p>
        </w:tc>
      </w:tr>
      <w:tr w:rsidR="00E2747D" w:rsidRPr="00AE7020" w:rsidTr="0091016A">
        <w:trPr>
          <w:trHeight w:val="505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-48" w:left="-43" w:rightChars="-47" w:right="-113" w:hangingChars="30" w:hanging="72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4-17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29"/>
              <w:contextualSpacing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實際參與到校外招生宣導工作(北部地區、南部地區、花東離島)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次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</w:t>
            </w:r>
          </w:p>
        </w:tc>
      </w:tr>
      <w:tr w:rsidR="00E2747D" w:rsidRPr="00AE7020" w:rsidTr="0091016A">
        <w:trPr>
          <w:trHeight w:val="397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89" w:hangingChars="25" w:hanging="60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4-18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服務志工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單位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應附相關證明文件</w:t>
            </w:r>
          </w:p>
        </w:tc>
      </w:tr>
      <w:tr w:rsidR="00E2747D" w:rsidRPr="00AE7020" w:rsidTr="0091016A">
        <w:trPr>
          <w:trHeight w:val="290"/>
        </w:trPr>
        <w:tc>
          <w:tcPr>
            <w:tcW w:w="124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66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89" w:hangingChars="25" w:hanging="60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4-19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促使企業、校友或個人捐款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萬</w:t>
            </w: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3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1.應附相關證明文件</w:t>
            </w:r>
          </w:p>
          <w:p w:rsidR="00E2747D" w:rsidRPr="00AE7020" w:rsidRDefault="00E2747D" w:rsidP="00194E4E">
            <w:pPr>
              <w:spacing w:line="0" w:lineRule="atLeast"/>
              <w:ind w:left="240" w:hangingChars="100" w:hanging="240"/>
              <w:contextualSpacing/>
              <w:rPr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2.未滿一萬元之個人捐款依比例計算點數</w:t>
            </w:r>
          </w:p>
        </w:tc>
      </w:tr>
      <w:tr w:rsidR="00E2747D" w:rsidRPr="00AE7020" w:rsidTr="00143A7B">
        <w:trPr>
          <w:trHeight w:val="3195"/>
        </w:trPr>
        <w:tc>
          <w:tcPr>
            <w:tcW w:w="1241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bCs/>
                <w:dstrike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 其他</w:t>
            </w:r>
          </w:p>
        </w:tc>
        <w:tc>
          <w:tcPr>
            <w:tcW w:w="66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E2747D" w:rsidRPr="00AE7020" w:rsidRDefault="00E2747D" w:rsidP="001A66E8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Cs/>
                <w:dstrike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ind w:leftChars="12" w:left="89" w:hangingChars="25" w:hanging="60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5-1</w:t>
            </w:r>
          </w:p>
        </w:tc>
        <w:tc>
          <w:tcPr>
            <w:tcW w:w="473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dstrike/>
                <w:color w:val="00000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各院自評項目</w:t>
            </w:r>
          </w:p>
        </w:tc>
        <w:tc>
          <w:tcPr>
            <w:tcW w:w="56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dstrike/>
                <w:color w:val="000000"/>
                <w:kern w:val="0"/>
              </w:rPr>
            </w:pPr>
          </w:p>
        </w:tc>
        <w:tc>
          <w:tcPr>
            <w:tcW w:w="70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AE7020" w:rsidRDefault="00E2747D" w:rsidP="001A66E8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bCs/>
                <w:dstrike/>
                <w:color w:val="000000"/>
                <w:kern w:val="0"/>
              </w:rPr>
            </w:pPr>
            <w:r w:rsidRPr="00AE702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0~20</w:t>
            </w: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7F09C8" w:rsidRDefault="00E2747D" w:rsidP="0091016A">
            <w:pPr>
              <w:spacing w:line="0" w:lineRule="atLeast"/>
              <w:ind w:left="36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3" w:type="dxa"/>
            <w:tcBorders>
              <w:left w:val="single" w:sz="8" w:space="0" w:color="C0504D"/>
              <w:right w:val="single" w:sz="8" w:space="0" w:color="C0504D"/>
            </w:tcBorders>
          </w:tcPr>
          <w:p w:rsidR="00E2747D" w:rsidRPr="007F09C8" w:rsidRDefault="00E2747D" w:rsidP="0091016A">
            <w:pPr>
              <w:spacing w:line="0" w:lineRule="atLeast"/>
              <w:ind w:left="36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4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E2747D" w:rsidRPr="007F09C8" w:rsidRDefault="00E2747D" w:rsidP="0091016A">
            <w:pPr>
              <w:spacing w:line="0" w:lineRule="atLeast"/>
              <w:ind w:left="36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2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E2747D" w:rsidRPr="007F09C8" w:rsidRDefault="00E2747D" w:rsidP="009A2BF5">
            <w:pPr>
              <w:numPr>
                <w:ilvl w:val="0"/>
                <w:numId w:val="11"/>
              </w:numPr>
              <w:spacing w:line="0" w:lineRule="atLeas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7F09C8">
              <w:rPr>
                <w:rFonts w:ascii="標楷體" w:eastAsia="標楷體" w:hAnsi="標楷體" w:hint="eastAsia"/>
                <w:color w:val="000000" w:themeColor="text1"/>
              </w:rPr>
              <w:t>各院及通識教育中心、體育室、語言中心得自訂指標，以其『服務與輔導』之特色項目為主。</w:t>
            </w:r>
          </w:p>
          <w:p w:rsidR="00E2747D" w:rsidRPr="007F09C8" w:rsidRDefault="00E2747D" w:rsidP="009A2BF5">
            <w:pPr>
              <w:numPr>
                <w:ilvl w:val="0"/>
                <w:numId w:val="11"/>
              </w:numPr>
              <w:spacing w:line="0" w:lineRule="atLeast"/>
              <w:ind w:left="357" w:hanging="357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7F09C8">
              <w:rPr>
                <w:rFonts w:ascii="標楷體" w:eastAsia="標楷體" w:hAnsi="標楷體" w:hint="eastAsia"/>
                <w:color w:val="000000" w:themeColor="text1"/>
              </w:rPr>
              <w:t>各項指標皆應明確量化，且無與上述校訂指標內容重複。</w:t>
            </w:r>
          </w:p>
          <w:p w:rsidR="00E2747D" w:rsidRPr="00AE7020" w:rsidRDefault="00E2747D" w:rsidP="009A2BF5">
            <w:pPr>
              <w:numPr>
                <w:ilvl w:val="0"/>
                <w:numId w:val="11"/>
              </w:numPr>
              <w:spacing w:line="0" w:lineRule="atLeast"/>
              <w:ind w:left="357" w:hanging="357"/>
              <w:contextualSpacing/>
              <w:rPr>
                <w:rFonts w:ascii="標楷體" w:eastAsia="標楷體" w:hAnsi="標楷體"/>
                <w:color w:val="000000"/>
              </w:rPr>
            </w:pPr>
            <w:r w:rsidRPr="00AE7020">
              <w:rPr>
                <w:rFonts w:ascii="標楷體" w:eastAsia="標楷體" w:hAnsi="標楷體" w:hint="eastAsia"/>
                <w:color w:val="000000"/>
              </w:rPr>
              <w:t>各項指標計分至多以5分為上限，各院自訂指標加總應為20分(如每項指標若為5分，則需訂出4項指標；每項指標若為2分，則需訂出10項指標，依此類推。)</w:t>
            </w:r>
          </w:p>
        </w:tc>
      </w:tr>
    </w:tbl>
    <w:p w:rsidR="00E2747D" w:rsidRDefault="00E2747D">
      <w:pPr>
        <w:widowControl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br w:type="page"/>
      </w:r>
    </w:p>
    <w:p w:rsidR="00140DE9" w:rsidRPr="00314397" w:rsidRDefault="00E2747D" w:rsidP="00314397">
      <w:pPr>
        <w:autoSpaceDE w:val="0"/>
        <w:autoSpaceDN w:val="0"/>
        <w:adjustRightInd w:val="0"/>
        <w:spacing w:line="280" w:lineRule="exact"/>
        <w:ind w:left="721" w:hangingChars="300" w:hanging="721"/>
        <w:rPr>
          <w:rFonts w:ascii="標楷體" w:eastAsia="標楷體" w:hAnsi="標楷體"/>
          <w:b/>
        </w:rPr>
      </w:pPr>
      <w:r w:rsidRPr="00143A7B">
        <w:rPr>
          <w:rFonts w:ascii="標楷體" w:eastAsia="標楷體" w:hAnsi="標楷體" w:cs="標楷體" w:hint="eastAsia"/>
          <w:b/>
          <w:color w:val="000000"/>
          <w:kern w:val="0"/>
        </w:rPr>
        <w:lastRenderedPageBreak/>
        <w:t>備</w:t>
      </w:r>
      <w:r w:rsidR="00140DE9" w:rsidRPr="00B47313">
        <w:rPr>
          <w:rFonts w:ascii="標楷體" w:eastAsia="標楷體" w:hAnsi="標楷體" w:hint="eastAsia"/>
          <w:b/>
        </w:rPr>
        <w:t>註：</w:t>
      </w:r>
      <w:r w:rsidR="0091016A" w:rsidRPr="00B47313">
        <w:rPr>
          <w:rFonts w:ascii="標楷體" w:eastAsia="標楷體" w:hAnsi="標楷體" w:cs="標楷體" w:hint="eastAsia"/>
          <w:b/>
          <w:color w:val="000000"/>
          <w:kern w:val="0"/>
        </w:rPr>
        <w:t>本表格式係依本校教師評鑑辦法附件一編輯而成，各</w:t>
      </w:r>
      <w:r w:rsidR="0091016A" w:rsidRPr="00B47313">
        <w:rPr>
          <w:rFonts w:ascii="標楷體" w:eastAsia="標楷體" w:hAnsi="標楷體" w:hint="eastAsia"/>
          <w:b/>
          <w:color w:val="000000"/>
        </w:rPr>
        <w:t>學院</w:t>
      </w:r>
      <w:r w:rsidR="0091016A" w:rsidRPr="00B47313">
        <w:rPr>
          <w:rFonts w:ascii="標楷體" w:eastAsia="標楷體" w:hAnsi="標楷體" w:cs="標楷體" w:hint="eastAsia"/>
          <w:b/>
          <w:color w:val="000000"/>
          <w:kern w:val="0"/>
        </w:rPr>
        <w:t>應於本表之「其他」評估分項內置入各</w:t>
      </w:r>
      <w:r w:rsidR="0091016A" w:rsidRPr="00B47313">
        <w:rPr>
          <w:rFonts w:ascii="標楷體" w:eastAsia="標楷體" w:hAnsi="標楷體" w:hint="eastAsia"/>
          <w:b/>
          <w:color w:val="000000"/>
        </w:rPr>
        <w:t>學院自訂之自評項目及配分後，再分送所屬教師自評，進而據以辦理系預評及初審程序。</w:t>
      </w:r>
    </w:p>
    <w:p w:rsidR="00DB6C3F" w:rsidRPr="00B47313" w:rsidRDefault="00DB6C3F" w:rsidP="00B47313">
      <w:pPr>
        <w:snapToGrid w:val="0"/>
        <w:spacing w:line="280" w:lineRule="exact"/>
        <w:ind w:left="476" w:hangingChars="198" w:hanging="476"/>
        <w:rPr>
          <w:rFonts w:ascii="標楷體" w:eastAsia="標楷體" w:hAnsi="標楷體"/>
          <w:b/>
          <w:color w:val="000000" w:themeColor="text1"/>
        </w:rPr>
      </w:pPr>
    </w:p>
    <w:sectPr w:rsidR="00DB6C3F" w:rsidRPr="00B47313" w:rsidSect="001014AD">
      <w:pgSz w:w="16840" w:h="11907" w:orient="landscape" w:code="9"/>
      <w:pgMar w:top="1247" w:right="851" w:bottom="1247" w:left="851" w:header="851" w:footer="1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94" w:rsidRDefault="003E1B94" w:rsidP="008865D6">
      <w:r>
        <w:separator/>
      </w:r>
    </w:p>
  </w:endnote>
  <w:endnote w:type="continuationSeparator" w:id="0">
    <w:p w:rsidR="003E1B94" w:rsidRDefault="003E1B94" w:rsidP="0088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金梅新毛筆楷書">
    <w:charset w:val="00"/>
    <w:family w:val="modern"/>
    <w:pitch w:val="fixed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圓體">
    <w:altName w:val="Arial Unicode MS"/>
    <w:panose1 w:val="020F0509000000000000"/>
    <w:charset w:val="88"/>
    <w:family w:val="modern"/>
    <w:pitch w:val="fixed"/>
    <w:sig w:usb0="800002E3" w:usb1="28CFFCFA" w:usb2="00000016" w:usb3="00000000" w:csb0="00100001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s?">
    <w:charset w:val="00"/>
    <w:family w:val="roman"/>
    <w:pitch w:val="default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dobeMingStd-Ligh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94" w:rsidRDefault="003E1B94" w:rsidP="008865D6">
      <w:r>
        <w:separator/>
      </w:r>
    </w:p>
  </w:footnote>
  <w:footnote w:type="continuationSeparator" w:id="0">
    <w:p w:rsidR="003E1B94" w:rsidRDefault="003E1B94" w:rsidP="0088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37"/>
    <w:multiLevelType w:val="hybridMultilevel"/>
    <w:tmpl w:val="F63E415E"/>
    <w:lvl w:ilvl="0" w:tplc="06E6F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52B1F"/>
    <w:multiLevelType w:val="hybridMultilevel"/>
    <w:tmpl w:val="F63E415E"/>
    <w:lvl w:ilvl="0" w:tplc="06E6F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65A6E"/>
    <w:multiLevelType w:val="hybridMultilevel"/>
    <w:tmpl w:val="EC147202"/>
    <w:lvl w:ilvl="0" w:tplc="C448A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71B28"/>
    <w:multiLevelType w:val="hybridMultilevel"/>
    <w:tmpl w:val="BB10016E"/>
    <w:lvl w:ilvl="0" w:tplc="786A1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F445A1"/>
    <w:multiLevelType w:val="hybridMultilevel"/>
    <w:tmpl w:val="A0DE0C0E"/>
    <w:lvl w:ilvl="0" w:tplc="3E1035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628DCB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A8DC847E">
      <w:start w:val="1"/>
      <w:numFmt w:val="decimal"/>
      <w:pStyle w:val="a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65066E"/>
    <w:multiLevelType w:val="hybridMultilevel"/>
    <w:tmpl w:val="BAB67AB4"/>
    <w:lvl w:ilvl="0" w:tplc="5E7894C8">
      <w:start w:val="1"/>
      <w:numFmt w:val="taiwaneseCountingThousand"/>
      <w:pStyle w:val="3"/>
      <w:lvlText w:val="%1、"/>
      <w:lvlJc w:val="left"/>
      <w:pPr>
        <w:tabs>
          <w:tab w:val="num" w:pos="1815"/>
        </w:tabs>
        <w:ind w:left="1815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D612619"/>
    <w:multiLevelType w:val="hybridMultilevel"/>
    <w:tmpl w:val="5738991C"/>
    <w:lvl w:ilvl="0" w:tplc="6BC8328E">
      <w:start w:val="1"/>
      <w:numFmt w:val="decimal"/>
      <w:pStyle w:val="a0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7" w15:restartNumberingAfterBreak="0">
    <w:nsid w:val="5A4374DF"/>
    <w:multiLevelType w:val="hybridMultilevel"/>
    <w:tmpl w:val="696491A4"/>
    <w:lvl w:ilvl="0" w:tplc="8DCC5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FD1FCD"/>
    <w:multiLevelType w:val="hybridMultilevel"/>
    <w:tmpl w:val="BB10016E"/>
    <w:lvl w:ilvl="0" w:tplc="786A1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026B30"/>
    <w:multiLevelType w:val="hybridMultilevel"/>
    <w:tmpl w:val="6E38F790"/>
    <w:lvl w:ilvl="0" w:tplc="E1F63F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9059DB"/>
    <w:multiLevelType w:val="hybridMultilevel"/>
    <w:tmpl w:val="0FE03F54"/>
    <w:lvl w:ilvl="0" w:tplc="EF8A242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3F"/>
    <w:rsid w:val="001014AD"/>
    <w:rsid w:val="00130E30"/>
    <w:rsid w:val="0014057D"/>
    <w:rsid w:val="00140DE9"/>
    <w:rsid w:val="0014349A"/>
    <w:rsid w:val="00143A7B"/>
    <w:rsid w:val="001727C4"/>
    <w:rsid w:val="001841CC"/>
    <w:rsid w:val="00194E4E"/>
    <w:rsid w:val="00197DE3"/>
    <w:rsid w:val="001A66E8"/>
    <w:rsid w:val="001D191E"/>
    <w:rsid w:val="002446DD"/>
    <w:rsid w:val="002561D2"/>
    <w:rsid w:val="00277FC1"/>
    <w:rsid w:val="002C4CA3"/>
    <w:rsid w:val="00301497"/>
    <w:rsid w:val="00313819"/>
    <w:rsid w:val="00314397"/>
    <w:rsid w:val="00350F24"/>
    <w:rsid w:val="0038337D"/>
    <w:rsid w:val="003B509D"/>
    <w:rsid w:val="003E1B94"/>
    <w:rsid w:val="003E75C5"/>
    <w:rsid w:val="0040290C"/>
    <w:rsid w:val="00404F84"/>
    <w:rsid w:val="004056B1"/>
    <w:rsid w:val="00447F73"/>
    <w:rsid w:val="00456E0D"/>
    <w:rsid w:val="004C1042"/>
    <w:rsid w:val="004D7484"/>
    <w:rsid w:val="004E4594"/>
    <w:rsid w:val="00515CB4"/>
    <w:rsid w:val="00527B41"/>
    <w:rsid w:val="005F4F7D"/>
    <w:rsid w:val="00680883"/>
    <w:rsid w:val="006D46FC"/>
    <w:rsid w:val="006E4C48"/>
    <w:rsid w:val="006F5EF6"/>
    <w:rsid w:val="00775A79"/>
    <w:rsid w:val="007F09C8"/>
    <w:rsid w:val="00807B04"/>
    <w:rsid w:val="00845E5A"/>
    <w:rsid w:val="0088542E"/>
    <w:rsid w:val="008865D6"/>
    <w:rsid w:val="0091016A"/>
    <w:rsid w:val="00986821"/>
    <w:rsid w:val="009A2BF5"/>
    <w:rsid w:val="009D2673"/>
    <w:rsid w:val="009D5802"/>
    <w:rsid w:val="009F32B8"/>
    <w:rsid w:val="009F5A15"/>
    <w:rsid w:val="00A037D5"/>
    <w:rsid w:val="00A07B8D"/>
    <w:rsid w:val="00A1730F"/>
    <w:rsid w:val="00AC1A61"/>
    <w:rsid w:val="00B41958"/>
    <w:rsid w:val="00B437D5"/>
    <w:rsid w:val="00B47313"/>
    <w:rsid w:val="00C112C5"/>
    <w:rsid w:val="00C16096"/>
    <w:rsid w:val="00C41473"/>
    <w:rsid w:val="00C67768"/>
    <w:rsid w:val="00CF780E"/>
    <w:rsid w:val="00D35CAA"/>
    <w:rsid w:val="00D40C57"/>
    <w:rsid w:val="00D74730"/>
    <w:rsid w:val="00DB6C3F"/>
    <w:rsid w:val="00E23F83"/>
    <w:rsid w:val="00E2747D"/>
    <w:rsid w:val="00F12D8F"/>
    <w:rsid w:val="00F20584"/>
    <w:rsid w:val="00F33CE7"/>
    <w:rsid w:val="00F5645F"/>
    <w:rsid w:val="00FB0268"/>
    <w:rsid w:val="00FB5449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BFE7D"/>
  <w15:docId w15:val="{1584C286-D2A1-4927-A8ED-ACB40472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6C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DB6C3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qFormat/>
    <w:rsid w:val="00DB6C3F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0">
    <w:name w:val="heading 3"/>
    <w:basedOn w:val="a1"/>
    <w:next w:val="a1"/>
    <w:link w:val="31"/>
    <w:qFormat/>
    <w:rsid w:val="00DB6C3F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link w:val="40"/>
    <w:qFormat/>
    <w:rsid w:val="00DB6C3F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next w:val="a1"/>
    <w:link w:val="a6"/>
    <w:qFormat/>
    <w:rsid w:val="009F32B8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2"/>
    <w:link w:val="a5"/>
    <w:rsid w:val="009F32B8"/>
    <w:rPr>
      <w:rFonts w:asciiTheme="majorHAnsi" w:hAnsiTheme="majorHAnsi" w:cstheme="majorBidi"/>
      <w:i/>
      <w:iCs/>
      <w:kern w:val="2"/>
      <w:sz w:val="24"/>
      <w:szCs w:val="24"/>
    </w:rPr>
  </w:style>
  <w:style w:type="character" w:customStyle="1" w:styleId="10">
    <w:name w:val="標題 1 字元"/>
    <w:basedOn w:val="a2"/>
    <w:link w:val="1"/>
    <w:rsid w:val="00DB6C3F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rsid w:val="00DB6C3F"/>
    <w:rPr>
      <w:rFonts w:ascii="Arial" w:hAnsi="Arial" w:cs="Arial"/>
      <w:b/>
      <w:bCs/>
      <w:kern w:val="2"/>
      <w:sz w:val="48"/>
      <w:szCs w:val="48"/>
    </w:rPr>
  </w:style>
  <w:style w:type="character" w:customStyle="1" w:styleId="31">
    <w:name w:val="標題 3 字元"/>
    <w:basedOn w:val="a2"/>
    <w:link w:val="30"/>
    <w:rsid w:val="00DB6C3F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2"/>
    <w:link w:val="4"/>
    <w:rsid w:val="00DB6C3F"/>
    <w:rPr>
      <w:rFonts w:ascii="新細明體" w:hAnsi="新細明體" w:cs="新細明體"/>
      <w:b/>
      <w:bCs/>
      <w:sz w:val="24"/>
      <w:szCs w:val="24"/>
    </w:rPr>
  </w:style>
  <w:style w:type="paragraph" w:styleId="a7">
    <w:name w:val="Plain Text"/>
    <w:aliases w:val="一般文字 字元,字元 字元 字元, 字元 字元 字元"/>
    <w:basedOn w:val="a1"/>
    <w:link w:val="a8"/>
    <w:rsid w:val="00DB6C3F"/>
    <w:rPr>
      <w:rFonts w:ascii="細明體" w:eastAsia="細明體" w:hAnsi="Courier New"/>
      <w:szCs w:val="20"/>
    </w:rPr>
  </w:style>
  <w:style w:type="character" w:customStyle="1" w:styleId="a8">
    <w:name w:val="純文字 字元"/>
    <w:aliases w:val="一般文字 字元 字元1,字元 字元 字元 字元, 字元 字元 字元 字元"/>
    <w:basedOn w:val="a2"/>
    <w:link w:val="a7"/>
    <w:rsid w:val="00DB6C3F"/>
    <w:rPr>
      <w:rFonts w:ascii="細明體" w:eastAsia="細明體" w:hAnsi="Courier New"/>
      <w:kern w:val="2"/>
      <w:sz w:val="24"/>
    </w:rPr>
  </w:style>
  <w:style w:type="paragraph" w:styleId="a9">
    <w:name w:val="header"/>
    <w:basedOn w:val="a1"/>
    <w:link w:val="11"/>
    <w:uiPriority w:val="99"/>
    <w:rsid w:val="00DB6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uiPriority w:val="99"/>
    <w:rsid w:val="00DB6C3F"/>
    <w:rPr>
      <w:kern w:val="2"/>
    </w:rPr>
  </w:style>
  <w:style w:type="character" w:customStyle="1" w:styleId="11">
    <w:name w:val="頁首 字元1"/>
    <w:link w:val="a9"/>
    <w:uiPriority w:val="99"/>
    <w:locked/>
    <w:rsid w:val="00DB6C3F"/>
    <w:rPr>
      <w:kern w:val="2"/>
    </w:rPr>
  </w:style>
  <w:style w:type="paragraph" w:styleId="ab">
    <w:name w:val="Body Text"/>
    <w:basedOn w:val="a1"/>
    <w:link w:val="ac"/>
    <w:rsid w:val="00DB6C3F"/>
    <w:pPr>
      <w:spacing w:after="120"/>
    </w:pPr>
  </w:style>
  <w:style w:type="character" w:customStyle="1" w:styleId="ac">
    <w:name w:val="本文 字元"/>
    <w:basedOn w:val="a2"/>
    <w:link w:val="ab"/>
    <w:rsid w:val="00DB6C3F"/>
    <w:rPr>
      <w:kern w:val="2"/>
      <w:sz w:val="24"/>
      <w:szCs w:val="24"/>
    </w:rPr>
  </w:style>
  <w:style w:type="paragraph" w:styleId="ad">
    <w:name w:val="Body Text Indent"/>
    <w:basedOn w:val="a1"/>
    <w:link w:val="ae"/>
    <w:rsid w:val="00DB6C3F"/>
    <w:pPr>
      <w:spacing w:after="120"/>
      <w:ind w:leftChars="200" w:left="480"/>
    </w:pPr>
  </w:style>
  <w:style w:type="character" w:customStyle="1" w:styleId="ae">
    <w:name w:val="本文縮排 字元"/>
    <w:basedOn w:val="a2"/>
    <w:link w:val="ad"/>
    <w:rsid w:val="00DB6C3F"/>
    <w:rPr>
      <w:kern w:val="2"/>
      <w:sz w:val="24"/>
      <w:szCs w:val="24"/>
    </w:rPr>
  </w:style>
  <w:style w:type="paragraph" w:styleId="af">
    <w:name w:val="footer"/>
    <w:basedOn w:val="a1"/>
    <w:link w:val="12"/>
    <w:uiPriority w:val="99"/>
    <w:rsid w:val="00DB6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2"/>
    <w:uiPriority w:val="99"/>
    <w:rsid w:val="00DB6C3F"/>
    <w:rPr>
      <w:kern w:val="2"/>
    </w:rPr>
  </w:style>
  <w:style w:type="character" w:customStyle="1" w:styleId="12">
    <w:name w:val="頁尾 字元1"/>
    <w:link w:val="af"/>
    <w:uiPriority w:val="99"/>
    <w:locked/>
    <w:rsid w:val="00DB6C3F"/>
    <w:rPr>
      <w:kern w:val="2"/>
    </w:rPr>
  </w:style>
  <w:style w:type="character" w:styleId="af1">
    <w:name w:val="page number"/>
    <w:rsid w:val="00DB6C3F"/>
    <w:rPr>
      <w:rFonts w:cs="Times New Roman"/>
    </w:rPr>
  </w:style>
  <w:style w:type="paragraph" w:customStyle="1" w:styleId="Default">
    <w:name w:val="Default"/>
    <w:link w:val="Default0"/>
    <w:rsid w:val="00DB6C3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2">
    <w:name w:val="Balloon Text"/>
    <w:basedOn w:val="a1"/>
    <w:link w:val="af3"/>
    <w:uiPriority w:val="99"/>
    <w:rsid w:val="00DB6C3F"/>
    <w:rPr>
      <w:rFonts w:ascii="Arial" w:hAnsi="Arial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rsid w:val="00DB6C3F"/>
    <w:rPr>
      <w:rFonts w:ascii="Arial" w:hAnsi="Arial"/>
      <w:kern w:val="2"/>
      <w:sz w:val="18"/>
      <w:szCs w:val="18"/>
    </w:rPr>
  </w:style>
  <w:style w:type="paragraph" w:styleId="HTML">
    <w:name w:val="HTML Preformatted"/>
    <w:basedOn w:val="a1"/>
    <w:link w:val="HTML0"/>
    <w:uiPriority w:val="99"/>
    <w:rsid w:val="00DB6C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663333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uiPriority w:val="99"/>
    <w:rsid w:val="00DB6C3F"/>
    <w:rPr>
      <w:rFonts w:ascii="Arial Unicode MS" w:eastAsia="Arial Unicode MS" w:hAnsi="Arial Unicode MS" w:cs="Arial Unicode MS"/>
      <w:color w:val="663333"/>
    </w:rPr>
  </w:style>
  <w:style w:type="paragraph" w:styleId="21">
    <w:name w:val="Body Text Indent 2"/>
    <w:basedOn w:val="a1"/>
    <w:link w:val="22"/>
    <w:rsid w:val="00DB6C3F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2"/>
    <w:link w:val="21"/>
    <w:rsid w:val="00DB6C3F"/>
    <w:rPr>
      <w:kern w:val="2"/>
      <w:sz w:val="24"/>
      <w:szCs w:val="24"/>
    </w:rPr>
  </w:style>
  <w:style w:type="paragraph" w:styleId="32">
    <w:name w:val="Body Text Indent 3"/>
    <w:basedOn w:val="a1"/>
    <w:link w:val="33"/>
    <w:rsid w:val="00DB6C3F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2"/>
    <w:link w:val="32"/>
    <w:rsid w:val="00DB6C3F"/>
    <w:rPr>
      <w:kern w:val="2"/>
      <w:sz w:val="16"/>
      <w:szCs w:val="16"/>
    </w:rPr>
  </w:style>
  <w:style w:type="paragraph" w:styleId="af4">
    <w:name w:val="Salutation"/>
    <w:basedOn w:val="a1"/>
    <w:next w:val="a1"/>
    <w:link w:val="af5"/>
    <w:rsid w:val="00DB6C3F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character" w:customStyle="1" w:styleId="af5">
    <w:name w:val="問候 字元"/>
    <w:basedOn w:val="a2"/>
    <w:link w:val="af4"/>
    <w:rsid w:val="00DB6C3F"/>
    <w:rPr>
      <w:rFonts w:ascii="新細明體" w:hAnsi="新細明體"/>
      <w:sz w:val="24"/>
    </w:rPr>
  </w:style>
  <w:style w:type="paragraph" w:customStyle="1" w:styleId="af6">
    <w:name w:val="條文內文"/>
    <w:basedOn w:val="a1"/>
    <w:next w:val="a1"/>
    <w:rsid w:val="00DB6C3F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7">
    <w:name w:val="款"/>
    <w:basedOn w:val="a1"/>
    <w:rsid w:val="00DB6C3F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8">
    <w:name w:val="條"/>
    <w:basedOn w:val="a1"/>
    <w:rsid w:val="00DB6C3F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13">
    <w:name w:val="內文1"/>
    <w:basedOn w:val="a1"/>
    <w:autoRedefine/>
    <w:rsid w:val="00DB6C3F"/>
    <w:pPr>
      <w:adjustRightInd w:val="0"/>
      <w:snapToGrid w:val="0"/>
      <w:spacing w:line="400" w:lineRule="exact"/>
      <w:ind w:left="883" w:hangingChars="350" w:hanging="883"/>
      <w:jc w:val="both"/>
    </w:pPr>
    <w:rPr>
      <w:rFonts w:ascii="標楷體" w:eastAsia="標楷體" w:hAnsi="標楷體"/>
      <w:bCs/>
      <w:w w:val="90"/>
      <w:sz w:val="28"/>
      <w:szCs w:val="28"/>
    </w:rPr>
  </w:style>
  <w:style w:type="paragraph" w:customStyle="1" w:styleId="23">
    <w:name w:val="內文2"/>
    <w:basedOn w:val="13"/>
    <w:rsid w:val="00DB6C3F"/>
    <w:pPr>
      <w:ind w:left="1531" w:hanging="1531"/>
    </w:pPr>
  </w:style>
  <w:style w:type="character" w:styleId="af9">
    <w:name w:val="Hyperlink"/>
    <w:uiPriority w:val="99"/>
    <w:rsid w:val="00DB6C3F"/>
    <w:rPr>
      <w:rFonts w:cs="Times New Roman"/>
      <w:color w:val="0000FF"/>
      <w:u w:val="single"/>
    </w:rPr>
  </w:style>
  <w:style w:type="character" w:styleId="afa">
    <w:name w:val="Strong"/>
    <w:qFormat/>
    <w:rsid w:val="00DB6C3F"/>
    <w:rPr>
      <w:rFonts w:cs="Times New Roman"/>
      <w:b/>
    </w:rPr>
  </w:style>
  <w:style w:type="paragraph" w:customStyle="1" w:styleId="afb">
    <w:name w:val="一."/>
    <w:basedOn w:val="a1"/>
    <w:rsid w:val="00DB6C3F"/>
    <w:pPr>
      <w:widowControl/>
      <w:tabs>
        <w:tab w:val="num" w:pos="480"/>
      </w:tabs>
      <w:spacing w:afterLines="20" w:line="420" w:lineRule="exact"/>
      <w:ind w:left="560" w:hangingChars="200" w:hanging="560"/>
    </w:pPr>
    <w:rPr>
      <w:rFonts w:ascii="標楷體" w:eastAsia="標楷體" w:hAnsi="標楷體"/>
      <w:sz w:val="28"/>
    </w:rPr>
  </w:style>
  <w:style w:type="paragraph" w:customStyle="1" w:styleId="afc">
    <w:name w:val="條文"/>
    <w:basedOn w:val="a1"/>
    <w:rsid w:val="00DB6C3F"/>
    <w:pPr>
      <w:kinsoku w:val="0"/>
      <w:adjustRightInd w:val="0"/>
      <w:snapToGrid w:val="0"/>
      <w:spacing w:line="440" w:lineRule="atLeast"/>
      <w:ind w:left="227" w:hanging="227"/>
      <w:textAlignment w:val="baseline"/>
    </w:pPr>
    <w:rPr>
      <w:rFonts w:eastAsia="標楷體"/>
      <w:kern w:val="20"/>
      <w:szCs w:val="20"/>
    </w:rPr>
  </w:style>
  <w:style w:type="paragraph" w:customStyle="1" w:styleId="afd">
    <w:name w:val="表"/>
    <w:basedOn w:val="a1"/>
    <w:rsid w:val="00DB6C3F"/>
    <w:pPr>
      <w:kinsoku w:val="0"/>
      <w:adjustRightInd w:val="0"/>
      <w:snapToGrid w:val="0"/>
      <w:spacing w:after="240" w:line="240" w:lineRule="atLeast"/>
      <w:jc w:val="center"/>
      <w:textAlignment w:val="baseline"/>
    </w:pPr>
    <w:rPr>
      <w:rFonts w:eastAsia="華康楷書體W5"/>
      <w:b/>
      <w:kern w:val="20"/>
      <w:sz w:val="36"/>
      <w:szCs w:val="20"/>
    </w:rPr>
  </w:style>
  <w:style w:type="paragraph" w:customStyle="1" w:styleId="3">
    <w:name w:val="內文3"/>
    <w:basedOn w:val="a7"/>
    <w:rsid w:val="00DB6C3F"/>
    <w:pPr>
      <w:numPr>
        <w:numId w:val="1"/>
      </w:numPr>
      <w:tabs>
        <w:tab w:val="num" w:pos="360"/>
      </w:tabs>
      <w:snapToGrid w:val="0"/>
      <w:spacing w:line="360" w:lineRule="auto"/>
      <w:ind w:left="0" w:firstLine="0"/>
    </w:pPr>
    <w:rPr>
      <w:rFonts w:ascii="新細明體" w:eastAsia="新細明體"/>
      <w:sz w:val="28"/>
    </w:rPr>
  </w:style>
  <w:style w:type="paragraph" w:customStyle="1" w:styleId="CM4">
    <w:name w:val="CM4"/>
    <w:basedOn w:val="a1"/>
    <w:next w:val="a1"/>
    <w:uiPriority w:val="99"/>
    <w:rsid w:val="00DB6C3F"/>
    <w:pPr>
      <w:autoSpaceDE w:val="0"/>
      <w:autoSpaceDN w:val="0"/>
      <w:adjustRightInd w:val="0"/>
      <w:spacing w:line="360" w:lineRule="atLeast"/>
    </w:pPr>
    <w:rPr>
      <w:rFonts w:ascii="標楷體" w:eastAsia="標楷體"/>
      <w:kern w:val="0"/>
    </w:rPr>
  </w:style>
  <w:style w:type="paragraph" w:customStyle="1" w:styleId="CM5">
    <w:name w:val="CM5"/>
    <w:basedOn w:val="Default"/>
    <w:next w:val="Default"/>
    <w:rsid w:val="00DB6C3F"/>
    <w:pPr>
      <w:spacing w:after="293"/>
    </w:pPr>
    <w:rPr>
      <w:rFonts w:ascii="標楷體" w:eastAsia="標楷體" w:cs="Times New Roman"/>
      <w:color w:val="auto"/>
    </w:rPr>
  </w:style>
  <w:style w:type="paragraph" w:customStyle="1" w:styleId="14">
    <w:name w:val="清單段落1"/>
    <w:basedOn w:val="a1"/>
    <w:rsid w:val="00DB6C3F"/>
    <w:pPr>
      <w:ind w:leftChars="200" w:left="480"/>
    </w:pPr>
    <w:rPr>
      <w:rFonts w:ascii="Calibri" w:hAnsi="Calibri"/>
      <w:szCs w:val="22"/>
    </w:rPr>
  </w:style>
  <w:style w:type="paragraph" w:customStyle="1" w:styleId="afe">
    <w:name w:val="法規名稱"/>
    <w:basedOn w:val="a7"/>
    <w:rsid w:val="00DB6C3F"/>
    <w:rPr>
      <w:b/>
      <w:sz w:val="36"/>
    </w:rPr>
  </w:style>
  <w:style w:type="paragraph" w:styleId="aff">
    <w:name w:val="Closing"/>
    <w:basedOn w:val="a1"/>
    <w:link w:val="aff0"/>
    <w:rsid w:val="00DB6C3F"/>
    <w:pPr>
      <w:ind w:leftChars="1800" w:left="100"/>
    </w:pPr>
    <w:rPr>
      <w:rFonts w:ascii="標楷體" w:eastAsia="標楷體" w:hAnsi="標楷體"/>
      <w:spacing w:val="20"/>
      <w:kern w:val="0"/>
      <w:sz w:val="28"/>
      <w:szCs w:val="28"/>
    </w:rPr>
  </w:style>
  <w:style w:type="character" w:customStyle="1" w:styleId="aff0">
    <w:name w:val="結語 字元"/>
    <w:basedOn w:val="a2"/>
    <w:link w:val="aff"/>
    <w:rsid w:val="00DB6C3F"/>
    <w:rPr>
      <w:rFonts w:ascii="標楷體" w:eastAsia="標楷體" w:hAnsi="標楷體"/>
      <w:spacing w:val="20"/>
      <w:sz w:val="28"/>
      <w:szCs w:val="28"/>
    </w:rPr>
  </w:style>
  <w:style w:type="character" w:customStyle="1" w:styleId="140">
    <w:name w:val="字元 字元14"/>
    <w:locked/>
    <w:rsid w:val="00DB6C3F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paragraph" w:customStyle="1" w:styleId="34">
    <w:name w:val="樣式3"/>
    <w:basedOn w:val="a1"/>
    <w:rsid w:val="00DB6C3F"/>
    <w:pPr>
      <w:tabs>
        <w:tab w:val="num" w:pos="1134"/>
      </w:tabs>
      <w:ind w:left="1920" w:hanging="1120"/>
    </w:pPr>
  </w:style>
  <w:style w:type="paragraph" w:customStyle="1" w:styleId="41">
    <w:name w:val="樣式4"/>
    <w:basedOn w:val="a1"/>
    <w:rsid w:val="00DB6C3F"/>
    <w:pPr>
      <w:jc w:val="center"/>
    </w:pPr>
    <w:rPr>
      <w:rFonts w:ascii="標楷體" w:eastAsia="標楷體" w:cs="標楷體"/>
      <w:spacing w:val="14"/>
      <w:sz w:val="28"/>
      <w:szCs w:val="28"/>
    </w:rPr>
  </w:style>
  <w:style w:type="paragraph" w:customStyle="1" w:styleId="B">
    <w:name w:val="B"/>
    <w:basedOn w:val="a1"/>
    <w:rsid w:val="00DB6C3F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</w:rPr>
  </w:style>
  <w:style w:type="paragraph" w:customStyle="1" w:styleId="aff1">
    <w:name w:val="內文一．"/>
    <w:basedOn w:val="a1"/>
    <w:rsid w:val="00DB6C3F"/>
    <w:pPr>
      <w:spacing w:line="440" w:lineRule="exact"/>
      <w:ind w:firstLine="574"/>
    </w:pPr>
    <w:rPr>
      <w:rFonts w:eastAsia="標楷體"/>
      <w:sz w:val="28"/>
      <w:szCs w:val="28"/>
    </w:rPr>
  </w:style>
  <w:style w:type="paragraph" w:customStyle="1" w:styleId="aff2">
    <w:name w:val="內文１．"/>
    <w:basedOn w:val="ad"/>
    <w:rsid w:val="00DB6C3F"/>
    <w:pPr>
      <w:spacing w:after="0" w:line="440" w:lineRule="exact"/>
      <w:ind w:leftChars="0" w:left="1134" w:hanging="280"/>
    </w:pPr>
    <w:rPr>
      <w:rFonts w:eastAsia="標楷體"/>
      <w:sz w:val="28"/>
      <w:szCs w:val="28"/>
    </w:rPr>
  </w:style>
  <w:style w:type="paragraph" w:customStyle="1" w:styleId="aff3">
    <w:name w:val="說明"/>
    <w:basedOn w:val="aff1"/>
    <w:rsid w:val="00DB6C3F"/>
    <w:pPr>
      <w:ind w:left="1680" w:hanging="826"/>
    </w:pPr>
  </w:style>
  <w:style w:type="paragraph" w:customStyle="1" w:styleId="aff4">
    <w:name w:val="本"/>
    <w:basedOn w:val="a7"/>
    <w:rsid w:val="00DB6C3F"/>
    <w:pPr>
      <w:ind w:firstLine="840"/>
    </w:pPr>
    <w:rPr>
      <w:rFonts w:ascii="標楷體" w:eastAsia="標楷體" w:cs="標楷體"/>
      <w:sz w:val="28"/>
      <w:szCs w:val="28"/>
    </w:rPr>
  </w:style>
  <w:style w:type="paragraph" w:customStyle="1" w:styleId="aff5">
    <w:name w:val="日"/>
    <w:basedOn w:val="a7"/>
    <w:rsid w:val="00DB6C3F"/>
    <w:pPr>
      <w:spacing w:line="460" w:lineRule="exact"/>
      <w:ind w:left="1960" w:hanging="294"/>
    </w:pPr>
    <w:rPr>
      <w:rFonts w:ascii="標楷體" w:eastAsia="標楷體" w:cs="標楷體"/>
      <w:sz w:val="28"/>
      <w:szCs w:val="28"/>
    </w:rPr>
  </w:style>
  <w:style w:type="paragraph" w:customStyle="1" w:styleId="aff6">
    <w:name w:val="說"/>
    <w:basedOn w:val="a7"/>
    <w:rsid w:val="00DB6C3F"/>
    <w:pPr>
      <w:ind w:left="720" w:hanging="482"/>
    </w:pPr>
    <w:rPr>
      <w:rFonts w:eastAsia="標楷體" w:cs="細明體"/>
      <w:sz w:val="28"/>
      <w:szCs w:val="28"/>
    </w:rPr>
  </w:style>
  <w:style w:type="paragraph" w:customStyle="1" w:styleId="aff7">
    <w:name w:val="案由"/>
    <w:basedOn w:val="a7"/>
    <w:rsid w:val="00DB6C3F"/>
    <w:pPr>
      <w:spacing w:line="440" w:lineRule="exact"/>
      <w:ind w:left="720" w:hanging="720"/>
    </w:pPr>
    <w:rPr>
      <w:rFonts w:eastAsia="標楷體" w:cs="細明體"/>
      <w:sz w:val="28"/>
      <w:szCs w:val="28"/>
    </w:rPr>
  </w:style>
  <w:style w:type="paragraph" w:customStyle="1" w:styleId="aff8">
    <w:name w:val="明"/>
    <w:basedOn w:val="a1"/>
    <w:rsid w:val="00DB6C3F"/>
    <w:pPr>
      <w:spacing w:line="460" w:lineRule="exact"/>
      <w:ind w:left="1932" w:hanging="1120"/>
    </w:pPr>
    <w:rPr>
      <w:rFonts w:eastAsia="標楷體"/>
      <w:sz w:val="28"/>
      <w:szCs w:val="28"/>
    </w:rPr>
  </w:style>
  <w:style w:type="paragraph" w:customStyle="1" w:styleId="aff9">
    <w:name w:val="由"/>
    <w:basedOn w:val="a1"/>
    <w:rsid w:val="00DB6C3F"/>
    <w:pPr>
      <w:spacing w:line="460" w:lineRule="exact"/>
      <w:ind w:firstLine="574"/>
    </w:pPr>
    <w:rPr>
      <w:rFonts w:eastAsia="標楷體"/>
      <w:sz w:val="28"/>
      <w:szCs w:val="28"/>
    </w:rPr>
  </w:style>
  <w:style w:type="paragraph" w:customStyle="1" w:styleId="affa">
    <w:name w:val="五"/>
    <w:basedOn w:val="a7"/>
    <w:rsid w:val="00DB6C3F"/>
    <w:pPr>
      <w:spacing w:line="460" w:lineRule="exact"/>
      <w:ind w:left="2716" w:hanging="574"/>
    </w:pPr>
    <w:rPr>
      <w:rFonts w:ascii="標楷體" w:eastAsia="標楷體" w:cs="標楷體"/>
      <w:sz w:val="28"/>
      <w:szCs w:val="28"/>
    </w:rPr>
  </w:style>
  <w:style w:type="paragraph" w:customStyle="1" w:styleId="affb">
    <w:name w:val="退"/>
    <w:basedOn w:val="a7"/>
    <w:rsid w:val="00DB6C3F"/>
    <w:pPr>
      <w:spacing w:line="380" w:lineRule="exact"/>
      <w:ind w:left="1980" w:hanging="6"/>
    </w:pPr>
    <w:rPr>
      <w:rFonts w:ascii="標楷體" w:eastAsia="標楷體" w:cs="標楷體"/>
      <w:sz w:val="28"/>
      <w:szCs w:val="28"/>
    </w:rPr>
  </w:style>
  <w:style w:type="paragraph" w:customStyle="1" w:styleId="affc">
    <w:name w:val="操"/>
    <w:basedOn w:val="a7"/>
    <w:rsid w:val="00DB6C3F"/>
    <w:pPr>
      <w:spacing w:line="380" w:lineRule="exact"/>
      <w:ind w:left="1320" w:firstLine="668"/>
    </w:pPr>
    <w:rPr>
      <w:rFonts w:eastAsia="標楷體" w:cs="細明體"/>
      <w:sz w:val="28"/>
      <w:szCs w:val="28"/>
    </w:rPr>
  </w:style>
  <w:style w:type="paragraph" w:customStyle="1" w:styleId="affd">
    <w:name w:val="依"/>
    <w:basedOn w:val="a7"/>
    <w:rsid w:val="00DB6C3F"/>
    <w:pPr>
      <w:spacing w:line="380" w:lineRule="exact"/>
      <w:ind w:left="2562"/>
    </w:pPr>
    <w:rPr>
      <w:rFonts w:eastAsia="標楷體" w:cs="細明體"/>
      <w:sz w:val="28"/>
      <w:szCs w:val="28"/>
    </w:rPr>
  </w:style>
  <w:style w:type="paragraph" w:customStyle="1" w:styleId="affe">
    <w:name w:val="情"/>
    <w:basedOn w:val="a7"/>
    <w:rsid w:val="00DB6C3F"/>
    <w:pPr>
      <w:spacing w:line="440" w:lineRule="exact"/>
      <w:ind w:left="2160" w:firstLine="500"/>
    </w:pPr>
    <w:rPr>
      <w:rFonts w:ascii="標楷體" w:eastAsia="標楷體" w:cs="標楷體"/>
      <w:sz w:val="28"/>
      <w:szCs w:val="28"/>
    </w:rPr>
  </w:style>
  <w:style w:type="paragraph" w:customStyle="1" w:styleId="afff">
    <w:name w:val="學"/>
    <w:basedOn w:val="a7"/>
    <w:rsid w:val="00DB6C3F"/>
    <w:pPr>
      <w:spacing w:line="440" w:lineRule="exact"/>
      <w:ind w:left="3514" w:hanging="574"/>
    </w:pPr>
    <w:rPr>
      <w:rFonts w:ascii="標楷體" w:eastAsia="標楷體" w:cs="標楷體"/>
      <w:sz w:val="28"/>
      <w:szCs w:val="28"/>
    </w:rPr>
  </w:style>
  <w:style w:type="paragraph" w:customStyle="1" w:styleId="afff0">
    <w:name w:val="重"/>
    <w:basedOn w:val="a7"/>
    <w:rsid w:val="00DB6C3F"/>
    <w:pPr>
      <w:spacing w:line="440" w:lineRule="exact"/>
      <w:ind w:left="720" w:firstLine="974"/>
    </w:pPr>
    <w:rPr>
      <w:rFonts w:eastAsia="標楷體" w:cs="細明體"/>
      <w:sz w:val="28"/>
      <w:szCs w:val="28"/>
    </w:rPr>
  </w:style>
  <w:style w:type="paragraph" w:customStyle="1" w:styleId="afff1">
    <w:name w:val="專"/>
    <w:basedOn w:val="a7"/>
    <w:rsid w:val="00DB6C3F"/>
    <w:pPr>
      <w:spacing w:line="440" w:lineRule="exact"/>
      <w:ind w:left="2040" w:firstLine="340"/>
    </w:pPr>
    <w:rPr>
      <w:rFonts w:eastAsia="標楷體" w:cs="細明體"/>
      <w:sz w:val="28"/>
      <w:szCs w:val="28"/>
    </w:rPr>
  </w:style>
  <w:style w:type="paragraph" w:customStyle="1" w:styleId="afff2">
    <w:name w:val="內文一"/>
    <w:basedOn w:val="a7"/>
    <w:rsid w:val="00DB6C3F"/>
    <w:pPr>
      <w:kinsoku w:val="0"/>
      <w:spacing w:line="280" w:lineRule="exact"/>
      <w:ind w:left="323" w:right="57" w:hanging="266"/>
      <w:jc w:val="both"/>
    </w:pPr>
    <w:rPr>
      <w:rFonts w:ascii="華康細明體" w:eastAsia="華康細明體" w:cs="華康細明體"/>
      <w:szCs w:val="24"/>
    </w:rPr>
  </w:style>
  <w:style w:type="paragraph" w:customStyle="1" w:styleId="font5">
    <w:name w:val="font5"/>
    <w:basedOn w:val="a1"/>
    <w:rsid w:val="00DB6C3F"/>
    <w:pPr>
      <w:widowControl/>
      <w:spacing w:before="100" w:beforeAutospacing="1" w:after="100" w:afterAutospacing="1"/>
    </w:pPr>
    <w:rPr>
      <w:rFonts w:ascii="新細明體" w:hAnsi="Arial Unicode MS" w:cs="新細明體"/>
      <w:kern w:val="0"/>
      <w:sz w:val="18"/>
      <w:szCs w:val="18"/>
    </w:rPr>
  </w:style>
  <w:style w:type="paragraph" w:customStyle="1" w:styleId="font6">
    <w:name w:val="font6"/>
    <w:basedOn w:val="a1"/>
    <w:rsid w:val="00DB6C3F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0"/>
      <w:szCs w:val="30"/>
    </w:rPr>
  </w:style>
  <w:style w:type="paragraph" w:customStyle="1" w:styleId="xl24">
    <w:name w:val="xl24"/>
    <w:basedOn w:val="a1"/>
    <w:rsid w:val="00DB6C3F"/>
    <w:pPr>
      <w:widowControl/>
      <w:pBdr>
        <w:top w:val="single" w:sz="12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25">
    <w:name w:val="xl25"/>
    <w:basedOn w:val="a1"/>
    <w:rsid w:val="00DB6C3F"/>
    <w:pPr>
      <w:widowControl/>
      <w:pBdr>
        <w:top w:val="single" w:sz="12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26">
    <w:name w:val="xl26"/>
    <w:basedOn w:val="a1"/>
    <w:rsid w:val="00DB6C3F"/>
    <w:pPr>
      <w:widowControl/>
      <w:pBdr>
        <w:top w:val="single" w:sz="12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27">
    <w:name w:val="xl27"/>
    <w:basedOn w:val="a1"/>
    <w:rsid w:val="00DB6C3F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28">
    <w:name w:val="xl28"/>
    <w:basedOn w:val="a1"/>
    <w:rsid w:val="00DB6C3F"/>
    <w:pPr>
      <w:widowControl/>
      <w:pBdr>
        <w:top w:val="single" w:sz="12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29">
    <w:name w:val="xl29"/>
    <w:basedOn w:val="a1"/>
    <w:rsid w:val="00DB6C3F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30">
    <w:name w:val="xl30"/>
    <w:basedOn w:val="a1"/>
    <w:rsid w:val="00DB6C3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31">
    <w:name w:val="xl31"/>
    <w:basedOn w:val="a1"/>
    <w:rsid w:val="00DB6C3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32">
    <w:name w:val="xl32"/>
    <w:basedOn w:val="a1"/>
    <w:rsid w:val="00DB6C3F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33">
    <w:name w:val="xl33"/>
    <w:basedOn w:val="a1"/>
    <w:rsid w:val="00DB6C3F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34">
    <w:name w:val="xl34"/>
    <w:basedOn w:val="a1"/>
    <w:rsid w:val="00DB6C3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35">
    <w:name w:val="xl35"/>
    <w:basedOn w:val="a1"/>
    <w:rsid w:val="00DB6C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36">
    <w:name w:val="xl36"/>
    <w:basedOn w:val="a1"/>
    <w:rsid w:val="00DB6C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標楷體"/>
      <w:kern w:val="0"/>
    </w:rPr>
  </w:style>
  <w:style w:type="paragraph" w:customStyle="1" w:styleId="xl37">
    <w:name w:val="xl37"/>
    <w:basedOn w:val="a1"/>
    <w:rsid w:val="00DB6C3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標楷體"/>
      <w:kern w:val="0"/>
    </w:rPr>
  </w:style>
  <w:style w:type="paragraph" w:customStyle="1" w:styleId="xl38">
    <w:name w:val="xl38"/>
    <w:basedOn w:val="a1"/>
    <w:rsid w:val="00DB6C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標楷體"/>
      <w:kern w:val="0"/>
    </w:rPr>
  </w:style>
  <w:style w:type="paragraph" w:customStyle="1" w:styleId="xl39">
    <w:name w:val="xl39"/>
    <w:basedOn w:val="a1"/>
    <w:rsid w:val="00DB6C3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標楷體"/>
      <w:kern w:val="0"/>
    </w:rPr>
  </w:style>
  <w:style w:type="paragraph" w:customStyle="1" w:styleId="xl40">
    <w:name w:val="xl40"/>
    <w:basedOn w:val="a1"/>
    <w:rsid w:val="00DB6C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標楷體"/>
      <w:kern w:val="0"/>
    </w:rPr>
  </w:style>
  <w:style w:type="paragraph" w:customStyle="1" w:styleId="xl41">
    <w:name w:val="xl41"/>
    <w:basedOn w:val="a1"/>
    <w:rsid w:val="00DB6C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標楷體"/>
      <w:kern w:val="0"/>
    </w:rPr>
  </w:style>
  <w:style w:type="paragraph" w:customStyle="1" w:styleId="xl42">
    <w:name w:val="xl42"/>
    <w:basedOn w:val="a1"/>
    <w:rsid w:val="00DB6C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標楷體"/>
      <w:kern w:val="0"/>
    </w:rPr>
  </w:style>
  <w:style w:type="paragraph" w:customStyle="1" w:styleId="xl43">
    <w:name w:val="xl43"/>
    <w:basedOn w:val="a1"/>
    <w:rsid w:val="00DB6C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標楷體"/>
      <w:kern w:val="0"/>
    </w:rPr>
  </w:style>
  <w:style w:type="paragraph" w:customStyle="1" w:styleId="xl44">
    <w:name w:val="xl44"/>
    <w:basedOn w:val="a1"/>
    <w:rsid w:val="00DB6C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標楷體"/>
      <w:kern w:val="0"/>
    </w:rPr>
  </w:style>
  <w:style w:type="paragraph" w:customStyle="1" w:styleId="xl45">
    <w:name w:val="xl45"/>
    <w:basedOn w:val="a1"/>
    <w:rsid w:val="00DB6C3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標楷體"/>
      <w:kern w:val="0"/>
    </w:rPr>
  </w:style>
  <w:style w:type="paragraph" w:customStyle="1" w:styleId="xl46">
    <w:name w:val="xl46"/>
    <w:basedOn w:val="a1"/>
    <w:rsid w:val="00DB6C3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標楷體"/>
      <w:kern w:val="0"/>
    </w:rPr>
  </w:style>
  <w:style w:type="paragraph" w:customStyle="1" w:styleId="xl47">
    <w:name w:val="xl47"/>
    <w:basedOn w:val="a1"/>
    <w:rsid w:val="00DB6C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標楷體"/>
      <w:kern w:val="0"/>
    </w:rPr>
  </w:style>
  <w:style w:type="paragraph" w:customStyle="1" w:styleId="xl48">
    <w:name w:val="xl48"/>
    <w:basedOn w:val="a1"/>
    <w:rsid w:val="00DB6C3F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標楷體"/>
      <w:kern w:val="0"/>
    </w:rPr>
  </w:style>
  <w:style w:type="paragraph" w:customStyle="1" w:styleId="xl49">
    <w:name w:val="xl49"/>
    <w:basedOn w:val="a1"/>
    <w:rsid w:val="00DB6C3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標楷體"/>
      <w:kern w:val="0"/>
    </w:rPr>
  </w:style>
  <w:style w:type="paragraph" w:customStyle="1" w:styleId="xl50">
    <w:name w:val="xl50"/>
    <w:basedOn w:val="a1"/>
    <w:rsid w:val="00DB6C3F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標楷體"/>
      <w:kern w:val="0"/>
    </w:rPr>
  </w:style>
  <w:style w:type="paragraph" w:customStyle="1" w:styleId="xl51">
    <w:name w:val="xl51"/>
    <w:basedOn w:val="a1"/>
    <w:rsid w:val="00DB6C3F"/>
    <w:pPr>
      <w:widowControl/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金梅新毛筆楷書" w:eastAsia="金梅新毛筆楷書" w:hAnsi="Arial Unicode MS" w:cs="金梅新毛筆楷書"/>
      <w:kern w:val="0"/>
    </w:rPr>
  </w:style>
  <w:style w:type="paragraph" w:customStyle="1" w:styleId="xl52">
    <w:name w:val="xl52"/>
    <w:basedOn w:val="a1"/>
    <w:rsid w:val="00DB6C3F"/>
    <w:pPr>
      <w:widowControl/>
      <w:pBdr>
        <w:top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金梅新毛筆楷書" w:eastAsia="金梅新毛筆楷書" w:hAnsi="Arial Unicode MS" w:cs="金梅新毛筆楷書"/>
      <w:kern w:val="0"/>
    </w:rPr>
  </w:style>
  <w:style w:type="paragraph" w:customStyle="1" w:styleId="xl53">
    <w:name w:val="xl53"/>
    <w:basedOn w:val="a1"/>
    <w:rsid w:val="00DB6C3F"/>
    <w:pPr>
      <w:widowControl/>
      <w:pBdr>
        <w:top w:val="single" w:sz="8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54">
    <w:name w:val="xl54"/>
    <w:basedOn w:val="a1"/>
    <w:rsid w:val="00DB6C3F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55">
    <w:name w:val="xl55"/>
    <w:basedOn w:val="a1"/>
    <w:rsid w:val="00DB6C3F"/>
    <w:pPr>
      <w:widowControl/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56">
    <w:name w:val="xl56"/>
    <w:basedOn w:val="a1"/>
    <w:rsid w:val="00DB6C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57">
    <w:name w:val="xl57"/>
    <w:basedOn w:val="a1"/>
    <w:rsid w:val="00DB6C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58">
    <w:name w:val="xl58"/>
    <w:basedOn w:val="a1"/>
    <w:rsid w:val="00DB6C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59">
    <w:name w:val="xl59"/>
    <w:basedOn w:val="a1"/>
    <w:rsid w:val="00DB6C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60">
    <w:name w:val="xl60"/>
    <w:basedOn w:val="a1"/>
    <w:rsid w:val="00DB6C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61">
    <w:name w:val="xl61"/>
    <w:basedOn w:val="a1"/>
    <w:rsid w:val="00DB6C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62">
    <w:name w:val="xl62"/>
    <w:basedOn w:val="a1"/>
    <w:rsid w:val="00DB6C3F"/>
    <w:pPr>
      <w:widowControl/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63">
    <w:name w:val="xl63"/>
    <w:basedOn w:val="a1"/>
    <w:rsid w:val="00DB6C3F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64">
    <w:name w:val="xl64"/>
    <w:basedOn w:val="a1"/>
    <w:rsid w:val="00DB6C3F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65">
    <w:name w:val="xl65"/>
    <w:basedOn w:val="a1"/>
    <w:rsid w:val="00DB6C3F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66">
    <w:name w:val="xl66"/>
    <w:basedOn w:val="a1"/>
    <w:rsid w:val="00DB6C3F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華康古印體" w:eastAsia="華康古印體" w:hAnsi="Arial Unicode MS" w:cs="華康古印體"/>
      <w:b/>
      <w:bCs/>
      <w:kern w:val="0"/>
      <w:sz w:val="30"/>
      <w:szCs w:val="30"/>
    </w:rPr>
  </w:style>
  <w:style w:type="paragraph" w:customStyle="1" w:styleId="xl67">
    <w:name w:val="xl67"/>
    <w:basedOn w:val="a1"/>
    <w:rsid w:val="00DB6C3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xl68">
    <w:name w:val="xl68"/>
    <w:basedOn w:val="a1"/>
    <w:rsid w:val="00DB6C3F"/>
    <w:pPr>
      <w:widowControl/>
      <w:pBdr>
        <w:top w:val="single" w:sz="8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金梅新毛筆楷書" w:eastAsia="金梅新毛筆楷書" w:hAnsi="Arial Unicode MS" w:cs="金梅新毛筆楷書"/>
      <w:kern w:val="0"/>
    </w:rPr>
  </w:style>
  <w:style w:type="paragraph" w:customStyle="1" w:styleId="xl69">
    <w:name w:val="xl69"/>
    <w:basedOn w:val="a1"/>
    <w:rsid w:val="00DB6C3F"/>
    <w:pPr>
      <w:widowControl/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金梅新毛筆楷書" w:eastAsia="金梅新毛筆楷書" w:hAnsi="Arial Unicode MS" w:cs="金梅新毛筆楷書"/>
      <w:kern w:val="0"/>
    </w:rPr>
  </w:style>
  <w:style w:type="paragraph" w:customStyle="1" w:styleId="xl70">
    <w:name w:val="xl70"/>
    <w:basedOn w:val="a1"/>
    <w:rsid w:val="00DB6C3F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/>
      <w:kern w:val="0"/>
    </w:rPr>
  </w:style>
  <w:style w:type="paragraph" w:customStyle="1" w:styleId="font7">
    <w:name w:val="font7"/>
    <w:basedOn w:val="a1"/>
    <w:rsid w:val="00DB6C3F"/>
    <w:pPr>
      <w:widowControl/>
      <w:spacing w:before="100" w:beforeAutospacing="1" w:after="100" w:afterAutospacing="1"/>
    </w:pPr>
    <w:rPr>
      <w:rFonts w:ascii="標楷體" w:eastAsia="標楷體" w:hAnsi="Arial Unicode MS" w:cs="標楷體"/>
      <w:kern w:val="0"/>
    </w:rPr>
  </w:style>
  <w:style w:type="paragraph" w:customStyle="1" w:styleId="afff3">
    <w:name w:val="內文(一)"/>
    <w:basedOn w:val="afff2"/>
    <w:rsid w:val="00DB6C3F"/>
    <w:pPr>
      <w:ind w:left="573" w:hanging="251"/>
    </w:pPr>
  </w:style>
  <w:style w:type="paragraph" w:customStyle="1" w:styleId="afff4">
    <w:name w:val="公文(說明事項)"/>
    <w:basedOn w:val="a1"/>
    <w:rsid w:val="00DB6C3F"/>
    <w:pPr>
      <w:spacing w:line="500" w:lineRule="exact"/>
      <w:ind w:left="958" w:hanging="640"/>
    </w:pPr>
    <w:rPr>
      <w:rFonts w:eastAsia="標楷體"/>
      <w:noProof/>
      <w:sz w:val="32"/>
      <w:szCs w:val="32"/>
    </w:rPr>
  </w:style>
  <w:style w:type="character" w:customStyle="1" w:styleId="110">
    <w:name w:val="標題 1 字元 字元 字元 字元 字元 字元 字元 字元 字元 字元 字元 字元 字元 字元 字元 字元 字元1 字元 字元 字元 字元 字元 字元 字元 字元 字元 字元"/>
    <w:rsid w:val="00DB6C3F"/>
    <w:rPr>
      <w:rFonts w:ascii="Arial" w:eastAsia="新細明體" w:hAnsi="Arial" w:cs="Arial"/>
      <w:b/>
      <w:bCs/>
      <w:color w:val="800000"/>
      <w:kern w:val="52"/>
      <w:sz w:val="28"/>
      <w:szCs w:val="28"/>
      <w:lang w:val="en-US" w:eastAsia="zh-TW"/>
    </w:rPr>
  </w:style>
  <w:style w:type="paragraph" w:customStyle="1" w:styleId="afff5">
    <w:name w:val="公文(速別)"/>
    <w:basedOn w:val="a1"/>
    <w:rsid w:val="00DB6C3F"/>
    <w:pPr>
      <w:spacing w:line="240" w:lineRule="atLeast"/>
    </w:pPr>
    <w:rPr>
      <w:rFonts w:eastAsia="標楷體"/>
      <w:noProof/>
    </w:rPr>
  </w:style>
  <w:style w:type="character" w:customStyle="1" w:styleId="h21">
    <w:name w:val="h21"/>
    <w:rsid w:val="00DB6C3F"/>
    <w:rPr>
      <w:rFonts w:cs="Times New Roman"/>
      <w:color w:val="auto"/>
      <w:sz w:val="20"/>
      <w:szCs w:val="20"/>
    </w:rPr>
  </w:style>
  <w:style w:type="character" w:customStyle="1" w:styleId="p15">
    <w:name w:val="p15"/>
    <w:rsid w:val="00DB6C3F"/>
    <w:rPr>
      <w:rFonts w:cs="Times New Roman"/>
    </w:rPr>
  </w:style>
  <w:style w:type="paragraph" w:customStyle="1" w:styleId="-d">
    <w:name w:val="內文-d"/>
    <w:basedOn w:val="a1"/>
    <w:rsid w:val="00DB6C3F"/>
    <w:pPr>
      <w:adjustRightInd w:val="0"/>
      <w:jc w:val="both"/>
      <w:textAlignment w:val="baseline"/>
    </w:pPr>
    <w:rPr>
      <w:rFonts w:ascii="華康儷楷書" w:eastAsia="華康儷楷書" w:cs="華康儷楷書"/>
      <w:kern w:val="0"/>
    </w:rPr>
  </w:style>
  <w:style w:type="character" w:customStyle="1" w:styleId="postbody">
    <w:name w:val="postbody"/>
    <w:rsid w:val="00DB6C3F"/>
    <w:rPr>
      <w:rFonts w:cs="Times New Roman"/>
    </w:rPr>
  </w:style>
  <w:style w:type="paragraph" w:customStyle="1" w:styleId="111">
    <w:name w:val="11"/>
    <w:basedOn w:val="a1"/>
    <w:rsid w:val="00DB6C3F"/>
    <w:pPr>
      <w:snapToGrid w:val="0"/>
      <w:spacing w:line="500" w:lineRule="exact"/>
      <w:ind w:leftChars="580" w:left="1952" w:hangingChars="200" w:hanging="560"/>
    </w:pPr>
    <w:rPr>
      <w:rFonts w:ascii="標楷體" w:eastAsia="標楷體" w:hAnsi="標楷體" w:cs="標楷體"/>
      <w:sz w:val="28"/>
      <w:szCs w:val="28"/>
    </w:rPr>
  </w:style>
  <w:style w:type="character" w:customStyle="1" w:styleId="8">
    <w:name w:val="字元 字元8"/>
    <w:locked/>
    <w:rsid w:val="00DB6C3F"/>
    <w:rPr>
      <w:rFonts w:eastAsia="新細明體" w:cs="Times New Roman"/>
      <w:kern w:val="2"/>
      <w:lang w:val="en-US" w:eastAsia="zh-TW" w:bidi="ar-SA"/>
    </w:rPr>
  </w:style>
  <w:style w:type="character" w:customStyle="1" w:styleId="7">
    <w:name w:val="字元 字元7"/>
    <w:locked/>
    <w:rsid w:val="00DB6C3F"/>
    <w:rPr>
      <w:rFonts w:eastAsia="新細明體" w:cs="Times New Roman"/>
      <w:kern w:val="2"/>
      <w:lang w:val="en-US" w:eastAsia="zh-TW" w:bidi="ar-SA"/>
    </w:rPr>
  </w:style>
  <w:style w:type="paragraph" w:styleId="afff6">
    <w:name w:val="Normal Indent"/>
    <w:basedOn w:val="a1"/>
    <w:rsid w:val="00DB6C3F"/>
    <w:pPr>
      <w:ind w:left="480"/>
    </w:pPr>
  </w:style>
  <w:style w:type="character" w:customStyle="1" w:styleId="p9-gray-content1">
    <w:name w:val="p9-gray-content1"/>
    <w:rsid w:val="00DB6C3F"/>
    <w:rPr>
      <w:rFonts w:ascii="Verdana" w:hAnsi="Verdana" w:cs="Verdana"/>
      <w:color w:val="auto"/>
      <w:sz w:val="18"/>
      <w:szCs w:val="18"/>
      <w:u w:val="none"/>
      <w:effect w:val="none"/>
    </w:rPr>
  </w:style>
  <w:style w:type="paragraph" w:customStyle="1" w:styleId="15">
    <w:name w:val="1"/>
    <w:basedOn w:val="a1"/>
    <w:rsid w:val="00DB6C3F"/>
    <w:pPr>
      <w:adjustRightInd w:val="0"/>
      <w:spacing w:line="240" w:lineRule="atLeast"/>
      <w:jc w:val="both"/>
      <w:textAlignment w:val="baseline"/>
    </w:pPr>
    <w:rPr>
      <w:rFonts w:ascii="華康中圓體" w:eastAsia="華康中圓體" w:cs="華康中圓體"/>
      <w:b/>
      <w:bCs/>
      <w:kern w:val="0"/>
      <w:sz w:val="28"/>
      <w:szCs w:val="28"/>
    </w:rPr>
  </w:style>
  <w:style w:type="character" w:styleId="afff7">
    <w:name w:val="FollowedHyperlink"/>
    <w:rsid w:val="00DB6C3F"/>
    <w:rPr>
      <w:rFonts w:cs="Times New Roman"/>
      <w:color w:val="800080"/>
      <w:u w:val="single"/>
    </w:rPr>
  </w:style>
  <w:style w:type="paragraph" w:styleId="afff8">
    <w:name w:val="Block Text"/>
    <w:basedOn w:val="a1"/>
    <w:rsid w:val="00DB6C3F"/>
    <w:pPr>
      <w:snapToGrid w:val="0"/>
      <w:spacing w:line="300" w:lineRule="auto"/>
      <w:ind w:leftChars="1051" w:left="2522" w:right="-58"/>
      <w:jc w:val="both"/>
    </w:pPr>
    <w:rPr>
      <w:rFonts w:ascii="華康細黑體" w:eastAsia="華康細黑體" w:hAnsi="標楷體" w:cs="華康細黑體"/>
      <w:b/>
      <w:bCs/>
      <w:sz w:val="28"/>
      <w:szCs w:val="28"/>
    </w:rPr>
  </w:style>
  <w:style w:type="paragraph" w:customStyle="1" w:styleId="afff9">
    <w:name w:val="公文(後續段落_主旨)"/>
    <w:basedOn w:val="a1"/>
    <w:rsid w:val="00DB6C3F"/>
    <w:pPr>
      <w:spacing w:line="240" w:lineRule="atLeast"/>
      <w:ind w:left="958"/>
    </w:pPr>
    <w:rPr>
      <w:rFonts w:eastAsia="標楷體"/>
      <w:noProof/>
      <w:sz w:val="32"/>
      <w:szCs w:val="32"/>
    </w:rPr>
  </w:style>
  <w:style w:type="paragraph" w:styleId="24">
    <w:name w:val="Body Text 2"/>
    <w:basedOn w:val="a1"/>
    <w:link w:val="25"/>
    <w:rsid w:val="00DB6C3F"/>
    <w:pPr>
      <w:spacing w:line="4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25">
    <w:name w:val="本文 2 字元"/>
    <w:basedOn w:val="a2"/>
    <w:link w:val="24"/>
    <w:rsid w:val="00DB6C3F"/>
    <w:rPr>
      <w:rFonts w:ascii="標楷體" w:eastAsia="標楷體" w:hAnsi="標楷體" w:cs="標楷體"/>
      <w:kern w:val="2"/>
      <w:sz w:val="28"/>
      <w:szCs w:val="28"/>
    </w:rPr>
  </w:style>
  <w:style w:type="paragraph" w:customStyle="1" w:styleId="afffa">
    <w:name w:val="公文(主旨)"/>
    <w:basedOn w:val="a1"/>
    <w:next w:val="afff9"/>
    <w:rsid w:val="00DB6C3F"/>
    <w:pPr>
      <w:spacing w:line="500" w:lineRule="exact"/>
      <w:ind w:left="958" w:hanging="958"/>
    </w:pPr>
    <w:rPr>
      <w:rFonts w:eastAsia="標楷體"/>
      <w:noProof/>
      <w:sz w:val="32"/>
      <w:szCs w:val="32"/>
    </w:rPr>
  </w:style>
  <w:style w:type="character" w:styleId="HTML1">
    <w:name w:val="HTML Sample"/>
    <w:rsid w:val="00DB6C3F"/>
    <w:rPr>
      <w:rFonts w:ascii="細明體" w:eastAsia="細明體" w:hAnsi="細明體" w:cs="細明體"/>
    </w:rPr>
  </w:style>
  <w:style w:type="character" w:customStyle="1" w:styleId="unnamed21">
    <w:name w:val="unnamed21"/>
    <w:rsid w:val="00DB6C3F"/>
    <w:rPr>
      <w:rFonts w:ascii="新細明體" w:eastAsia="新細明體" w:hAnsi="新細明體" w:cs="新細明體"/>
      <w:color w:val="000000"/>
      <w:sz w:val="18"/>
      <w:szCs w:val="18"/>
      <w:u w:val="none"/>
      <w:effect w:val="none"/>
    </w:rPr>
  </w:style>
  <w:style w:type="character" w:customStyle="1" w:styleId="grame">
    <w:name w:val="grame"/>
    <w:rsid w:val="00DB6C3F"/>
    <w:rPr>
      <w:rFonts w:cs="Times New Roman"/>
    </w:rPr>
  </w:style>
  <w:style w:type="character" w:customStyle="1" w:styleId="text0131">
    <w:name w:val="text0131"/>
    <w:rsid w:val="00DB6C3F"/>
    <w:rPr>
      <w:rFonts w:ascii="Arial" w:hAnsi="Arial" w:cs="Arial"/>
      <w:color w:val="auto"/>
      <w:sz w:val="18"/>
      <w:szCs w:val="18"/>
    </w:rPr>
  </w:style>
  <w:style w:type="paragraph" w:styleId="afffb">
    <w:name w:val="List Paragraph"/>
    <w:basedOn w:val="a1"/>
    <w:link w:val="afffc"/>
    <w:uiPriority w:val="34"/>
    <w:qFormat/>
    <w:rsid w:val="00DB6C3F"/>
    <w:pPr>
      <w:ind w:leftChars="200" w:left="480"/>
    </w:pPr>
  </w:style>
  <w:style w:type="paragraph" w:styleId="Web">
    <w:name w:val="Normal (Web)"/>
    <w:basedOn w:val="a1"/>
    <w:link w:val="Web0"/>
    <w:uiPriority w:val="99"/>
    <w:rsid w:val="00DB6C3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26">
    <w:name w:val="字元 字元2"/>
    <w:rsid w:val="00DB6C3F"/>
    <w:rPr>
      <w:rFonts w:ascii="細明體" w:eastAsia="細明體" w:hAnsi="Courier New" w:cs="細明體"/>
      <w:kern w:val="2"/>
      <w:sz w:val="24"/>
      <w:szCs w:val="24"/>
    </w:rPr>
  </w:style>
  <w:style w:type="character" w:customStyle="1" w:styleId="f-011">
    <w:name w:val="f-011"/>
    <w:rsid w:val="00DB6C3F"/>
    <w:rPr>
      <w:rFonts w:cs="Times New Roman"/>
      <w:b/>
      <w:bCs/>
      <w:color w:val="auto"/>
      <w:sz w:val="24"/>
      <w:szCs w:val="24"/>
      <w:u w:val="none"/>
      <w:effect w:val="none"/>
    </w:rPr>
  </w:style>
  <w:style w:type="character" w:customStyle="1" w:styleId="10darkred1">
    <w:name w:val="10darkred1"/>
    <w:rsid w:val="00DB6C3F"/>
    <w:rPr>
      <w:rFonts w:ascii="s?" w:hAnsi="s?" w:cs="s?"/>
      <w:color w:val="auto"/>
      <w:sz w:val="20"/>
      <w:szCs w:val="20"/>
    </w:rPr>
  </w:style>
  <w:style w:type="character" w:customStyle="1" w:styleId="style121">
    <w:name w:val="style121"/>
    <w:rsid w:val="00DB6C3F"/>
    <w:rPr>
      <w:rFonts w:ascii="新細明體" w:eastAsia="新細明體" w:hAnsi="新細明體" w:cs="新細明體"/>
      <w:color w:val="auto"/>
      <w:sz w:val="24"/>
      <w:szCs w:val="24"/>
    </w:rPr>
  </w:style>
  <w:style w:type="character" w:customStyle="1" w:styleId="style371">
    <w:name w:val="style371"/>
    <w:rsid w:val="00DB6C3F"/>
    <w:rPr>
      <w:rFonts w:cs="Times New Roman"/>
      <w:sz w:val="18"/>
      <w:szCs w:val="18"/>
    </w:rPr>
  </w:style>
  <w:style w:type="paragraph" w:customStyle="1" w:styleId="afffd">
    <w:name w:val="本局行事曆標題"/>
    <w:basedOn w:val="a1"/>
    <w:rsid w:val="00DB6C3F"/>
    <w:pPr>
      <w:spacing w:beforeLines="50" w:line="500" w:lineRule="exact"/>
    </w:pPr>
    <w:rPr>
      <w:rFonts w:ascii="標楷體" w:eastAsia="標楷體" w:cs="標楷體"/>
      <w:b/>
      <w:bCs/>
      <w:sz w:val="28"/>
      <w:szCs w:val="28"/>
    </w:rPr>
  </w:style>
  <w:style w:type="paragraph" w:customStyle="1" w:styleId="afffe">
    <w:name w:val="本局行事曆內文"/>
    <w:basedOn w:val="a1"/>
    <w:next w:val="afffd"/>
    <w:rsid w:val="00DB6C3F"/>
    <w:pPr>
      <w:spacing w:line="500" w:lineRule="exact"/>
      <w:ind w:leftChars="100" w:left="100"/>
    </w:pPr>
    <w:rPr>
      <w:rFonts w:ascii="標楷體" w:eastAsia="標楷體" w:cs="標楷體"/>
    </w:rPr>
  </w:style>
  <w:style w:type="paragraph" w:customStyle="1" w:styleId="affff">
    <w:name w:val="公文(主管)"/>
    <w:basedOn w:val="a1"/>
    <w:rsid w:val="00DB6C3F"/>
    <w:pPr>
      <w:tabs>
        <w:tab w:val="left" w:pos="5670"/>
      </w:tabs>
      <w:spacing w:line="240" w:lineRule="atLeast"/>
    </w:pPr>
    <w:rPr>
      <w:rFonts w:eastAsia="標楷體"/>
      <w:noProof/>
      <w:sz w:val="40"/>
      <w:szCs w:val="40"/>
    </w:rPr>
  </w:style>
  <w:style w:type="character" w:customStyle="1" w:styleId="5">
    <w:name w:val="字元 字元5"/>
    <w:rsid w:val="00DB6C3F"/>
    <w:rPr>
      <w:rFonts w:cs="Times New Roman"/>
      <w:kern w:val="2"/>
    </w:rPr>
  </w:style>
  <w:style w:type="paragraph" w:styleId="affff0">
    <w:name w:val="Date"/>
    <w:basedOn w:val="a1"/>
    <w:next w:val="a1"/>
    <w:link w:val="affff1"/>
    <w:rsid w:val="00DB6C3F"/>
    <w:pPr>
      <w:jc w:val="right"/>
    </w:pPr>
  </w:style>
  <w:style w:type="character" w:customStyle="1" w:styleId="affff1">
    <w:name w:val="日期 字元"/>
    <w:basedOn w:val="a2"/>
    <w:link w:val="affff0"/>
    <w:rsid w:val="00DB6C3F"/>
    <w:rPr>
      <w:kern w:val="2"/>
      <w:sz w:val="24"/>
      <w:szCs w:val="24"/>
    </w:rPr>
  </w:style>
  <w:style w:type="character" w:customStyle="1" w:styleId="style32">
    <w:name w:val="style32"/>
    <w:rsid w:val="00DB6C3F"/>
    <w:rPr>
      <w:rFonts w:cs="Times New Roman"/>
    </w:rPr>
  </w:style>
  <w:style w:type="character" w:customStyle="1" w:styleId="style40">
    <w:name w:val="style40"/>
    <w:rsid w:val="00DB6C3F"/>
    <w:rPr>
      <w:rFonts w:cs="Times New Roman"/>
    </w:rPr>
  </w:style>
  <w:style w:type="character" w:customStyle="1" w:styleId="style43">
    <w:name w:val="style43"/>
    <w:rsid w:val="00DB6C3F"/>
    <w:rPr>
      <w:rFonts w:cs="Times New Roman"/>
    </w:rPr>
  </w:style>
  <w:style w:type="character" w:customStyle="1" w:styleId="style27">
    <w:name w:val="style27"/>
    <w:rsid w:val="00DB6C3F"/>
    <w:rPr>
      <w:rFonts w:cs="Times New Roman"/>
    </w:rPr>
  </w:style>
  <w:style w:type="character" w:customStyle="1" w:styleId="style22">
    <w:name w:val="style22"/>
    <w:rsid w:val="00DB6C3F"/>
    <w:rPr>
      <w:rFonts w:cs="Times New Roman"/>
    </w:rPr>
  </w:style>
  <w:style w:type="character" w:customStyle="1" w:styleId="style19">
    <w:name w:val="style19"/>
    <w:rsid w:val="00DB6C3F"/>
    <w:rPr>
      <w:rFonts w:cs="Times New Roman"/>
    </w:rPr>
  </w:style>
  <w:style w:type="character" w:customStyle="1" w:styleId="style26">
    <w:name w:val="style26"/>
    <w:rsid w:val="00DB6C3F"/>
    <w:rPr>
      <w:rFonts w:cs="Times New Roman"/>
    </w:rPr>
  </w:style>
  <w:style w:type="character" w:customStyle="1" w:styleId="style45">
    <w:name w:val="style45"/>
    <w:rsid w:val="00DB6C3F"/>
    <w:rPr>
      <w:rFonts w:cs="Times New Roman"/>
    </w:rPr>
  </w:style>
  <w:style w:type="character" w:customStyle="1" w:styleId="mailheadertext">
    <w:name w:val="mailheadertext"/>
    <w:rsid w:val="00DB6C3F"/>
    <w:rPr>
      <w:rFonts w:cs="Times New Roman"/>
    </w:rPr>
  </w:style>
  <w:style w:type="character" w:customStyle="1" w:styleId="il">
    <w:name w:val="il"/>
    <w:rsid w:val="00DB6C3F"/>
    <w:rPr>
      <w:rFonts w:cs="Times New Roman"/>
    </w:rPr>
  </w:style>
  <w:style w:type="paragraph" w:customStyle="1" w:styleId="affff2">
    <w:name w:val="凸一"/>
    <w:basedOn w:val="a1"/>
    <w:rsid w:val="00DB6C3F"/>
    <w:pPr>
      <w:kinsoku w:val="0"/>
      <w:adjustRightInd w:val="0"/>
      <w:spacing w:line="312" w:lineRule="exact"/>
      <w:ind w:left="440" w:hanging="440"/>
      <w:jc w:val="both"/>
      <w:textAlignment w:val="baseline"/>
    </w:pPr>
    <w:rPr>
      <w:rFonts w:ascii="細明體"/>
      <w:kern w:val="0"/>
      <w:sz w:val="22"/>
      <w:szCs w:val="20"/>
    </w:rPr>
  </w:style>
  <w:style w:type="character" w:customStyle="1" w:styleId="style4">
    <w:name w:val="style4"/>
    <w:rsid w:val="00DB6C3F"/>
    <w:rPr>
      <w:rFonts w:cs="Times New Roman"/>
    </w:rPr>
  </w:style>
  <w:style w:type="character" w:customStyle="1" w:styleId="style11">
    <w:name w:val="style11"/>
    <w:rsid w:val="00DB6C3F"/>
    <w:rPr>
      <w:sz w:val="24"/>
    </w:rPr>
  </w:style>
  <w:style w:type="character" w:customStyle="1" w:styleId="style91">
    <w:name w:val="style91"/>
    <w:rsid w:val="00DB6C3F"/>
    <w:rPr>
      <w:rFonts w:ascii="新細明體" w:eastAsia="新細明體" w:hAnsi="新細明體"/>
      <w:sz w:val="24"/>
    </w:rPr>
  </w:style>
  <w:style w:type="character" w:customStyle="1" w:styleId="42">
    <w:name w:val="字元 字元4"/>
    <w:rsid w:val="00DB6C3F"/>
    <w:rPr>
      <w:rFonts w:eastAsia="新細明體"/>
      <w:kern w:val="2"/>
      <w:sz w:val="24"/>
    </w:rPr>
  </w:style>
  <w:style w:type="paragraph" w:customStyle="1" w:styleId="affff3">
    <w:name w:val="項"/>
    <w:basedOn w:val="afc"/>
    <w:rsid w:val="00DB6C3F"/>
    <w:pPr>
      <w:ind w:firstLineChars="100" w:firstLine="100"/>
    </w:pPr>
  </w:style>
  <w:style w:type="character" w:styleId="affff4">
    <w:name w:val="Emphasis"/>
    <w:uiPriority w:val="20"/>
    <w:qFormat/>
    <w:rsid w:val="00DB6C3F"/>
    <w:rPr>
      <w:rFonts w:cs="Times New Roman"/>
      <w:color w:val="D14836"/>
    </w:rPr>
  </w:style>
  <w:style w:type="character" w:customStyle="1" w:styleId="st1">
    <w:name w:val="st1"/>
    <w:rsid w:val="00DB6C3F"/>
  </w:style>
  <w:style w:type="paragraph" w:customStyle="1" w:styleId="affff5">
    <w:name w:val="條次"/>
    <w:basedOn w:val="a7"/>
    <w:rsid w:val="00DB6C3F"/>
    <w:pPr>
      <w:ind w:left="1418" w:hanging="1418"/>
    </w:pPr>
    <w:rPr>
      <w:sz w:val="20"/>
    </w:rPr>
  </w:style>
  <w:style w:type="paragraph" w:customStyle="1" w:styleId="affff6">
    <w:name w:val="款次"/>
    <w:basedOn w:val="a1"/>
    <w:rsid w:val="00DB6C3F"/>
    <w:pPr>
      <w:numPr>
        <w:ilvl w:val="12"/>
      </w:numPr>
      <w:kinsoku w:val="0"/>
      <w:spacing w:line="180" w:lineRule="atLeast"/>
      <w:ind w:left="1900" w:hanging="482"/>
    </w:pPr>
    <w:rPr>
      <w:rFonts w:ascii="新細明體"/>
      <w:sz w:val="20"/>
      <w:szCs w:val="20"/>
    </w:rPr>
  </w:style>
  <w:style w:type="paragraph" w:customStyle="1" w:styleId="affff7">
    <w:name w:val="一之三"/>
    <w:basedOn w:val="a1"/>
    <w:rsid w:val="00DB6C3F"/>
    <w:pPr>
      <w:spacing w:line="400" w:lineRule="exact"/>
      <w:ind w:left="1900" w:hanging="482"/>
    </w:pPr>
    <w:rPr>
      <w:rFonts w:ascii="標楷體" w:eastAsia="標楷體" w:hAnsi="Courier New"/>
      <w:szCs w:val="20"/>
    </w:rPr>
  </w:style>
  <w:style w:type="character" w:customStyle="1" w:styleId="affff8">
    <w:name w:val="字元 字元"/>
    <w:rsid w:val="00DB6C3F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35">
    <w:name w:val="字元 字元3"/>
    <w:rsid w:val="00DB6C3F"/>
    <w:rPr>
      <w:rFonts w:cs="Times New Roman"/>
      <w:kern w:val="2"/>
    </w:rPr>
  </w:style>
  <w:style w:type="character" w:customStyle="1" w:styleId="51">
    <w:name w:val="字元 字元51"/>
    <w:rsid w:val="00DB6C3F"/>
    <w:rPr>
      <w:rFonts w:eastAsia="華康粗圓體" w:cs="Times New Roman"/>
      <w:kern w:val="2"/>
      <w:sz w:val="28"/>
    </w:rPr>
  </w:style>
  <w:style w:type="character" w:customStyle="1" w:styleId="210">
    <w:name w:val="字元 字元21"/>
    <w:rsid w:val="00DB6C3F"/>
    <w:rPr>
      <w:rFonts w:eastAsia="標楷體" w:cs="Times New Roman"/>
      <w:kern w:val="2"/>
      <w:sz w:val="28"/>
    </w:rPr>
  </w:style>
  <w:style w:type="paragraph" w:customStyle="1" w:styleId="DefaultParagraphFontParaChar">
    <w:name w:val="Default Paragraph Font Para Char"/>
    <w:basedOn w:val="a1"/>
    <w:rsid w:val="00DB6C3F"/>
    <w:pPr>
      <w:widowControl/>
      <w:spacing w:after="160" w:line="240" w:lineRule="exact"/>
    </w:pPr>
    <w:rPr>
      <w:rFonts w:ascii="Verdana" w:eastAsia="SimSun" w:hAnsi="Verdana"/>
      <w:kern w:val="0"/>
      <w:sz w:val="20"/>
      <w:szCs w:val="20"/>
      <w:lang w:eastAsia="en-US"/>
    </w:rPr>
  </w:style>
  <w:style w:type="character" w:customStyle="1" w:styleId="16">
    <w:name w:val="字元 字元1"/>
    <w:rsid w:val="00DB6C3F"/>
    <w:rPr>
      <w:rFonts w:ascii="細明體" w:eastAsia="細明體" w:hAnsi="細明體" w:cs="細明體"/>
      <w:sz w:val="24"/>
      <w:szCs w:val="24"/>
    </w:rPr>
  </w:style>
  <w:style w:type="paragraph" w:customStyle="1" w:styleId="36">
    <w:name w:val="字元 字元3 字元 字元"/>
    <w:basedOn w:val="a1"/>
    <w:rsid w:val="00DB6C3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table" w:styleId="affff9">
    <w:name w:val="Table Grid"/>
    <w:basedOn w:val="a3"/>
    <w:uiPriority w:val="59"/>
    <w:rsid w:val="00DB6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清單段落1"/>
    <w:basedOn w:val="a1"/>
    <w:rsid w:val="00DB6C3F"/>
    <w:pPr>
      <w:ind w:leftChars="200" w:left="480"/>
    </w:pPr>
    <w:rPr>
      <w:rFonts w:ascii="Calibri" w:hAnsi="Calibri" w:cs="Calibri"/>
    </w:rPr>
  </w:style>
  <w:style w:type="character" w:customStyle="1" w:styleId="affffa">
    <w:name w:val="一般文字 字元 字元"/>
    <w:aliases w:val=" 字元 字元 字元 字元 字元"/>
    <w:rsid w:val="00DB6C3F"/>
    <w:rPr>
      <w:rFonts w:ascii="細明體" w:eastAsia="細明體" w:hAnsi="Courier New"/>
      <w:kern w:val="2"/>
      <w:sz w:val="24"/>
    </w:rPr>
  </w:style>
  <w:style w:type="paragraph" w:customStyle="1" w:styleId="ListParagraph1">
    <w:name w:val="List Paragraph1"/>
    <w:basedOn w:val="a1"/>
    <w:rsid w:val="00DB6C3F"/>
    <w:pPr>
      <w:ind w:leftChars="200" w:left="480"/>
    </w:pPr>
    <w:rPr>
      <w:rFonts w:ascii="Calibri" w:hAnsi="Calibri"/>
      <w:szCs w:val="22"/>
    </w:rPr>
  </w:style>
  <w:style w:type="character" w:customStyle="1" w:styleId="70">
    <w:name w:val="字元 字元7"/>
    <w:rsid w:val="00DB6C3F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6">
    <w:name w:val="字元 字元6"/>
    <w:rsid w:val="00DB6C3F"/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字元 字元5"/>
    <w:rsid w:val="00DB6C3F"/>
    <w:rPr>
      <w:rFonts w:ascii="Times New Roman" w:eastAsia="新細明體" w:hAnsi="Times New Roman" w:cs="Times New Roman"/>
      <w:sz w:val="16"/>
      <w:szCs w:val="16"/>
    </w:rPr>
  </w:style>
  <w:style w:type="character" w:customStyle="1" w:styleId="27">
    <w:name w:val="字元 字元2"/>
    <w:rsid w:val="00DB6C3F"/>
    <w:rPr>
      <w:rFonts w:ascii="Arial Unicode MS" w:eastAsia="Arial Unicode MS" w:hAnsi="Arial Unicode MS"/>
    </w:rPr>
  </w:style>
  <w:style w:type="character" w:customStyle="1" w:styleId="text061">
    <w:name w:val="text061"/>
    <w:rsid w:val="00DB6C3F"/>
    <w:rPr>
      <w:rFonts w:ascii="Arial" w:hAnsi="Arial" w:cs="Arial" w:hint="default"/>
      <w:color w:val="32A99D"/>
      <w:sz w:val="12"/>
      <w:szCs w:val="12"/>
    </w:rPr>
  </w:style>
  <w:style w:type="character" w:customStyle="1" w:styleId="style31">
    <w:name w:val="style31"/>
    <w:rsid w:val="00DB6C3F"/>
    <w:rPr>
      <w:color w:val="666666"/>
    </w:rPr>
  </w:style>
  <w:style w:type="paragraph" w:customStyle="1" w:styleId="affffb">
    <w:name w:val="標題二"/>
    <w:basedOn w:val="a7"/>
    <w:autoRedefine/>
    <w:rsid w:val="00DB6C3F"/>
    <w:rPr>
      <w:lang w:val="x-none" w:eastAsia="x-none"/>
    </w:rPr>
  </w:style>
  <w:style w:type="paragraph" w:customStyle="1" w:styleId="Table">
    <w:name w:val="Table"/>
    <w:basedOn w:val="a1"/>
    <w:rsid w:val="00DB6C3F"/>
    <w:pPr>
      <w:widowControl/>
      <w:spacing w:before="40" w:after="40"/>
      <w:jc w:val="both"/>
    </w:pPr>
    <w:rPr>
      <w:rFonts w:ascii="Arial" w:eastAsia="標楷體" w:hAnsi="Arial"/>
      <w:b/>
      <w:kern w:val="0"/>
      <w:sz w:val="28"/>
      <w:szCs w:val="20"/>
    </w:rPr>
  </w:style>
  <w:style w:type="paragraph" w:customStyle="1" w:styleId="18">
    <w:name w:val="字元1"/>
    <w:basedOn w:val="a1"/>
    <w:rsid w:val="00DB6C3F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character" w:customStyle="1" w:styleId="Web0">
    <w:name w:val="內文 (Web) 字元"/>
    <w:link w:val="Web"/>
    <w:uiPriority w:val="99"/>
    <w:rsid w:val="00DB6C3F"/>
    <w:rPr>
      <w:rFonts w:ascii="Arial Unicode MS" w:eastAsia="Arial Unicode MS" w:hAnsi="Arial Unicode MS" w:cs="Arial Unicode MS"/>
      <w:sz w:val="24"/>
      <w:szCs w:val="24"/>
    </w:rPr>
  </w:style>
  <w:style w:type="paragraph" w:customStyle="1" w:styleId="first">
    <w:name w:val="first"/>
    <w:basedOn w:val="a1"/>
    <w:rsid w:val="00DB6C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ffc">
    <w:name w:val="annotation text"/>
    <w:basedOn w:val="a1"/>
    <w:link w:val="affffd"/>
    <w:rsid w:val="00DB6C3F"/>
  </w:style>
  <w:style w:type="character" w:customStyle="1" w:styleId="affffd">
    <w:name w:val="註解文字 字元"/>
    <w:basedOn w:val="a2"/>
    <w:link w:val="affffc"/>
    <w:rsid w:val="00DB6C3F"/>
    <w:rPr>
      <w:kern w:val="2"/>
      <w:sz w:val="24"/>
      <w:szCs w:val="24"/>
    </w:rPr>
  </w:style>
  <w:style w:type="paragraph" w:styleId="affffe">
    <w:name w:val="annotation subject"/>
    <w:basedOn w:val="affffc"/>
    <w:next w:val="affffc"/>
    <w:link w:val="afffff"/>
    <w:rsid w:val="00DB6C3F"/>
    <w:rPr>
      <w:rFonts w:ascii="Calibri" w:hAnsi="Calibri"/>
      <w:b/>
      <w:bCs/>
      <w:szCs w:val="22"/>
    </w:rPr>
  </w:style>
  <w:style w:type="character" w:customStyle="1" w:styleId="afffff">
    <w:name w:val="註解主旨 字元"/>
    <w:basedOn w:val="affffd"/>
    <w:link w:val="affffe"/>
    <w:rsid w:val="00DB6C3F"/>
    <w:rPr>
      <w:rFonts w:ascii="Calibri" w:hAnsi="Calibri"/>
      <w:b/>
      <w:bCs/>
      <w:kern w:val="2"/>
      <w:sz w:val="24"/>
      <w:szCs w:val="22"/>
    </w:rPr>
  </w:style>
  <w:style w:type="paragraph" w:customStyle="1" w:styleId="afffff0">
    <w:name w:val="公文(會辦單位)"/>
    <w:basedOn w:val="a1"/>
    <w:rsid w:val="00DB6C3F"/>
    <w:pPr>
      <w:spacing w:line="0" w:lineRule="atLeast"/>
      <w:ind w:left="2835"/>
    </w:pPr>
    <w:rPr>
      <w:rFonts w:eastAsia="標楷體"/>
      <w:noProof/>
      <w:szCs w:val="20"/>
    </w:rPr>
  </w:style>
  <w:style w:type="paragraph" w:customStyle="1" w:styleId="afffff1">
    <w:name w:val="公文(受文者)"/>
    <w:basedOn w:val="a1"/>
    <w:next w:val="a1"/>
    <w:autoRedefine/>
    <w:rsid w:val="00DB6C3F"/>
    <w:pPr>
      <w:spacing w:line="0" w:lineRule="atLeast"/>
    </w:pPr>
    <w:rPr>
      <w:rFonts w:eastAsia="標楷體"/>
      <w:noProof/>
      <w:sz w:val="32"/>
      <w:szCs w:val="20"/>
    </w:rPr>
  </w:style>
  <w:style w:type="character" w:customStyle="1" w:styleId="apple-converted-space">
    <w:name w:val="apple-converted-space"/>
    <w:basedOn w:val="a2"/>
    <w:rsid w:val="00DB6C3F"/>
  </w:style>
  <w:style w:type="character" w:styleId="afffff2">
    <w:name w:val="Subtle Reference"/>
    <w:uiPriority w:val="31"/>
    <w:qFormat/>
    <w:rsid w:val="00DB6C3F"/>
    <w:rPr>
      <w:smallCaps/>
      <w:color w:val="C0504D"/>
      <w:u w:val="single"/>
    </w:rPr>
  </w:style>
  <w:style w:type="character" w:styleId="afffff3">
    <w:name w:val="annotation reference"/>
    <w:rsid w:val="00DB6C3F"/>
    <w:rPr>
      <w:sz w:val="18"/>
      <w:szCs w:val="18"/>
    </w:rPr>
  </w:style>
  <w:style w:type="paragraph" w:customStyle="1" w:styleId="afffff4">
    <w:name w:val="公文(開會事由)"/>
    <w:basedOn w:val="a1"/>
    <w:next w:val="a1"/>
    <w:rsid w:val="00DB6C3F"/>
    <w:pPr>
      <w:spacing w:line="0" w:lineRule="atLeast"/>
      <w:ind w:left="1600" w:hanging="1600"/>
    </w:pPr>
    <w:rPr>
      <w:rFonts w:eastAsia="標楷體"/>
      <w:noProof/>
      <w:sz w:val="28"/>
      <w:szCs w:val="20"/>
    </w:rPr>
  </w:style>
  <w:style w:type="paragraph" w:customStyle="1" w:styleId="afffff5">
    <w:name w:val="公文(主持人)"/>
    <w:basedOn w:val="a1"/>
    <w:next w:val="a1"/>
    <w:rsid w:val="00DB6C3F"/>
    <w:pPr>
      <w:spacing w:line="0" w:lineRule="atLeast"/>
      <w:ind w:left="1120" w:hanging="1120"/>
    </w:pPr>
    <w:rPr>
      <w:rFonts w:eastAsia="標楷體"/>
      <w:noProof/>
      <w:sz w:val="28"/>
      <w:szCs w:val="20"/>
    </w:rPr>
  </w:style>
  <w:style w:type="paragraph" w:styleId="afffff6">
    <w:name w:val="Note Heading"/>
    <w:basedOn w:val="a1"/>
    <w:next w:val="a1"/>
    <w:link w:val="afffff7"/>
    <w:rsid w:val="00DB6C3F"/>
    <w:pPr>
      <w:jc w:val="center"/>
    </w:pPr>
    <w:rPr>
      <w:rFonts w:ascii="標楷體" w:eastAsia="標楷體" w:hAnsi="標楷體" w:cs="新細明體"/>
      <w:bCs/>
      <w:color w:val="000000"/>
      <w:kern w:val="0"/>
    </w:rPr>
  </w:style>
  <w:style w:type="character" w:customStyle="1" w:styleId="afffff7">
    <w:name w:val="註釋標題 字元"/>
    <w:basedOn w:val="a2"/>
    <w:link w:val="afffff6"/>
    <w:rsid w:val="00DB6C3F"/>
    <w:rPr>
      <w:rFonts w:ascii="標楷體" w:eastAsia="標楷體" w:hAnsi="標楷體" w:cs="新細明體"/>
      <w:bCs/>
      <w:color w:val="000000"/>
      <w:sz w:val="24"/>
      <w:szCs w:val="24"/>
    </w:rPr>
  </w:style>
  <w:style w:type="table" w:customStyle="1" w:styleId="112">
    <w:name w:val="純表格 11"/>
    <w:basedOn w:val="a3"/>
    <w:uiPriority w:val="41"/>
    <w:rsid w:val="00DB6C3F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M7">
    <w:name w:val="CM7"/>
    <w:basedOn w:val="Default"/>
    <w:next w:val="Default"/>
    <w:uiPriority w:val="99"/>
    <w:rsid w:val="00DB6C3F"/>
    <w:rPr>
      <w:rFonts w:ascii="標楷體" w:eastAsia="標楷體" w:hAnsi="Calibri" w:cs="Times New Roman"/>
      <w:color w:val="auto"/>
    </w:rPr>
  </w:style>
  <w:style w:type="character" w:customStyle="1" w:styleId="key">
    <w:name w:val="key"/>
    <w:rsid w:val="00DB6C3F"/>
    <w:rPr>
      <w:rFonts w:cs="Times New Roman"/>
    </w:rPr>
  </w:style>
  <w:style w:type="character" w:customStyle="1" w:styleId="null">
    <w:name w:val="null"/>
    <w:basedOn w:val="a2"/>
    <w:rsid w:val="00DB6C3F"/>
  </w:style>
  <w:style w:type="character" w:customStyle="1" w:styleId="business1">
    <w:name w:val="business1"/>
    <w:rsid w:val="00DB6C3F"/>
    <w:rPr>
      <w:vanish w:val="0"/>
      <w:webHidden w:val="0"/>
      <w:specVanish w:val="0"/>
    </w:rPr>
  </w:style>
  <w:style w:type="paragraph" w:customStyle="1" w:styleId="71">
    <w:name w:val="樣式7"/>
    <w:basedOn w:val="a1"/>
    <w:rsid w:val="00DB6C3F"/>
    <w:pPr>
      <w:kinsoku w:val="0"/>
      <w:adjustRightInd w:val="0"/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character" w:customStyle="1" w:styleId="dialogtext1">
    <w:name w:val="dialog_text1"/>
    <w:rsid w:val="00DB6C3F"/>
    <w:rPr>
      <w:rFonts w:ascii="sөũ" w:hAnsi="sөũ" w:hint="default"/>
      <w:color w:val="000000"/>
      <w:sz w:val="24"/>
      <w:szCs w:val="24"/>
    </w:rPr>
  </w:style>
  <w:style w:type="table" w:customStyle="1" w:styleId="19">
    <w:name w:val="表格格線1"/>
    <w:basedOn w:val="a3"/>
    <w:next w:val="affff9"/>
    <w:uiPriority w:val="59"/>
    <w:rsid w:val="00DB6C3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container">
    <w:name w:val="skype_pnh_container"/>
    <w:rsid w:val="00DB6C3F"/>
    <w:rPr>
      <w:rtl w:val="0"/>
    </w:rPr>
  </w:style>
  <w:style w:type="character" w:customStyle="1" w:styleId="skypepnhmark1">
    <w:name w:val="skype_pnh_mark1"/>
    <w:rsid w:val="00DB6C3F"/>
    <w:rPr>
      <w:vanish/>
      <w:webHidden w:val="0"/>
      <w:specVanish w:val="0"/>
    </w:rPr>
  </w:style>
  <w:style w:type="character" w:customStyle="1" w:styleId="skypepnhprintcontainer1412684986">
    <w:name w:val="skype_pnh_print_container_1412684986"/>
    <w:basedOn w:val="a2"/>
    <w:rsid w:val="00DB6C3F"/>
  </w:style>
  <w:style w:type="character" w:customStyle="1" w:styleId="skypepnhtextspan">
    <w:name w:val="skype_pnh_text_span"/>
    <w:basedOn w:val="a2"/>
    <w:rsid w:val="00DB6C3F"/>
  </w:style>
  <w:style w:type="character" w:customStyle="1" w:styleId="skypepnhfreetextspan">
    <w:name w:val="skype_pnh_free_text_span"/>
    <w:basedOn w:val="a2"/>
    <w:rsid w:val="00DB6C3F"/>
  </w:style>
  <w:style w:type="paragraph" w:customStyle="1" w:styleId="1a">
    <w:name w:val="令頭1"/>
    <w:basedOn w:val="a1"/>
    <w:rsid w:val="00DB6C3F"/>
    <w:pPr>
      <w:adjustRightInd w:val="0"/>
      <w:spacing w:beforeLines="50" w:before="50" w:afterLines="50" w:after="50" w:line="440" w:lineRule="exact"/>
      <w:jc w:val="both"/>
      <w:textAlignment w:val="baseline"/>
    </w:pPr>
    <w:rPr>
      <w:rFonts w:eastAsia="標楷體"/>
      <w:kern w:val="0"/>
      <w:sz w:val="28"/>
      <w:szCs w:val="20"/>
    </w:rPr>
  </w:style>
  <w:style w:type="character" w:customStyle="1" w:styleId="Default0">
    <w:name w:val="Default 字元"/>
    <w:link w:val="Default"/>
    <w:rsid w:val="00DB6C3F"/>
    <w:rPr>
      <w:rFonts w:ascii="新細明體" w:cs="新細明體"/>
      <w:color w:val="000000"/>
      <w:sz w:val="24"/>
      <w:szCs w:val="24"/>
    </w:rPr>
  </w:style>
  <w:style w:type="numbering" w:customStyle="1" w:styleId="1b">
    <w:name w:val="無清單1"/>
    <w:next w:val="a4"/>
    <w:uiPriority w:val="99"/>
    <w:semiHidden/>
    <w:unhideWhenUsed/>
    <w:rsid w:val="00DB6C3F"/>
  </w:style>
  <w:style w:type="paragraph" w:customStyle="1" w:styleId="37">
    <w:name w:val="字元 字元3 字元 字元"/>
    <w:basedOn w:val="a1"/>
    <w:rsid w:val="00DB6C3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60">
    <w:name w:val="字元 字元6"/>
    <w:rsid w:val="00DB6C3F"/>
    <w:rPr>
      <w:rFonts w:ascii="新細明體" w:eastAsia="新細明體" w:hAnsi="新細明體" w:cs="新細明體"/>
      <w:kern w:val="0"/>
      <w:szCs w:val="24"/>
    </w:rPr>
  </w:style>
  <w:style w:type="paragraph" w:customStyle="1" w:styleId="1c">
    <w:name w:val="字元1"/>
    <w:basedOn w:val="a1"/>
    <w:rsid w:val="00DB6C3F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table" w:customStyle="1" w:styleId="113">
    <w:name w:val="純表格 11"/>
    <w:basedOn w:val="a3"/>
    <w:uiPriority w:val="41"/>
    <w:rsid w:val="00DB6C3F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CharAttribute12">
    <w:name w:val="CharAttribute12"/>
    <w:rsid w:val="00DB6C3F"/>
    <w:rPr>
      <w:rFonts w:ascii="標楷體" w:eastAsia="標楷體"/>
      <w:sz w:val="24"/>
    </w:rPr>
  </w:style>
  <w:style w:type="table" w:customStyle="1" w:styleId="28">
    <w:name w:val="表格格線2"/>
    <w:basedOn w:val="a3"/>
    <w:next w:val="affff9"/>
    <w:uiPriority w:val="59"/>
    <w:rsid w:val="00DB6C3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3"/>
    <w:next w:val="affff9"/>
    <w:uiPriority w:val="59"/>
    <w:rsid w:val="00DB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footnote text"/>
    <w:basedOn w:val="a1"/>
    <w:link w:val="afffff9"/>
    <w:rsid w:val="00DB6C3F"/>
    <w:pPr>
      <w:snapToGrid w:val="0"/>
    </w:pPr>
    <w:rPr>
      <w:sz w:val="20"/>
      <w:szCs w:val="20"/>
    </w:rPr>
  </w:style>
  <w:style w:type="character" w:customStyle="1" w:styleId="afffff9">
    <w:name w:val="註腳文字 字元"/>
    <w:basedOn w:val="a2"/>
    <w:link w:val="afffff8"/>
    <w:rsid w:val="00DB6C3F"/>
    <w:rPr>
      <w:kern w:val="2"/>
    </w:rPr>
  </w:style>
  <w:style w:type="character" w:styleId="afffffa">
    <w:name w:val="footnote reference"/>
    <w:rsid w:val="00DB6C3F"/>
    <w:rPr>
      <w:vertAlign w:val="superscript"/>
    </w:rPr>
  </w:style>
  <w:style w:type="paragraph" w:styleId="afffffb">
    <w:name w:val="endnote text"/>
    <w:basedOn w:val="a1"/>
    <w:link w:val="afffffc"/>
    <w:rsid w:val="00DB6C3F"/>
    <w:pPr>
      <w:snapToGrid w:val="0"/>
    </w:pPr>
  </w:style>
  <w:style w:type="character" w:customStyle="1" w:styleId="afffffc">
    <w:name w:val="章節附註文字 字元"/>
    <w:basedOn w:val="a2"/>
    <w:link w:val="afffffb"/>
    <w:rsid w:val="00DB6C3F"/>
    <w:rPr>
      <w:kern w:val="2"/>
      <w:sz w:val="24"/>
      <w:szCs w:val="24"/>
    </w:rPr>
  </w:style>
  <w:style w:type="character" w:styleId="afffffd">
    <w:name w:val="endnote reference"/>
    <w:rsid w:val="00DB6C3F"/>
    <w:rPr>
      <w:vertAlign w:val="superscript"/>
    </w:rPr>
  </w:style>
  <w:style w:type="paragraph" w:customStyle="1" w:styleId="045-2">
    <w:name w:val="045-2"/>
    <w:basedOn w:val="a1"/>
    <w:rsid w:val="00DB6C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1"/>
    <w:rsid w:val="00DB6C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c">
    <w:name w:val="清單段落 字元"/>
    <w:link w:val="afffb"/>
    <w:uiPriority w:val="34"/>
    <w:locked/>
    <w:rsid w:val="00DB6C3F"/>
    <w:rPr>
      <w:kern w:val="2"/>
      <w:sz w:val="24"/>
      <w:szCs w:val="24"/>
    </w:rPr>
  </w:style>
  <w:style w:type="table" w:customStyle="1" w:styleId="43">
    <w:name w:val="表格格線4"/>
    <w:basedOn w:val="a3"/>
    <w:next w:val="affff9"/>
    <w:rsid w:val="00DB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e">
    <w:name w:val="No Spacing"/>
    <w:link w:val="affffff"/>
    <w:uiPriority w:val="1"/>
    <w:qFormat/>
    <w:rsid w:val="00DB6C3F"/>
    <w:rPr>
      <w:rFonts w:ascii="Calibri" w:hAnsi="Calibri"/>
      <w:sz w:val="22"/>
      <w:szCs w:val="22"/>
    </w:rPr>
  </w:style>
  <w:style w:type="character" w:customStyle="1" w:styleId="affffff">
    <w:name w:val="無間距 字元"/>
    <w:link w:val="afffffe"/>
    <w:uiPriority w:val="1"/>
    <w:rsid w:val="00DB6C3F"/>
    <w:rPr>
      <w:rFonts w:ascii="Calibri" w:hAnsi="Calibri"/>
      <w:sz w:val="22"/>
      <w:szCs w:val="22"/>
    </w:rPr>
  </w:style>
  <w:style w:type="paragraph" w:customStyle="1" w:styleId="font10">
    <w:name w:val="font10"/>
    <w:basedOn w:val="a1"/>
    <w:rsid w:val="00DB6C3F"/>
    <w:pPr>
      <w:widowControl/>
      <w:spacing w:before="100" w:beforeAutospacing="1" w:after="100" w:afterAutospacing="1"/>
    </w:pPr>
    <w:rPr>
      <w:b/>
      <w:bCs/>
      <w:kern w:val="0"/>
      <w:sz w:val="20"/>
      <w:szCs w:val="20"/>
    </w:rPr>
  </w:style>
  <w:style w:type="paragraph" w:customStyle="1" w:styleId="a">
    <w:name w:val="標題四"/>
    <w:basedOn w:val="a1"/>
    <w:rsid w:val="00DB6C3F"/>
    <w:pPr>
      <w:numPr>
        <w:ilvl w:val="3"/>
        <w:numId w:val="2"/>
      </w:numPr>
      <w:spacing w:beforeLines="50" w:afterLines="50"/>
      <w:jc w:val="both"/>
    </w:pPr>
    <w:rPr>
      <w:rFonts w:ascii="標楷體" w:eastAsia="標楷體" w:hAnsi="標楷體"/>
      <w:b/>
    </w:rPr>
  </w:style>
  <w:style w:type="paragraph" w:customStyle="1" w:styleId="1-1">
    <w:name w:val="1-1"/>
    <w:basedOn w:val="a1"/>
    <w:rsid w:val="00DB6C3F"/>
    <w:pPr>
      <w:snapToGrid w:val="0"/>
      <w:spacing w:line="360" w:lineRule="auto"/>
      <w:ind w:firstLineChars="100" w:firstLine="280"/>
    </w:pPr>
    <w:rPr>
      <w:rFonts w:ascii="標楷體" w:eastAsia="標楷體"/>
      <w:sz w:val="40"/>
      <w:szCs w:val="40"/>
    </w:rPr>
  </w:style>
  <w:style w:type="paragraph" w:customStyle="1" w:styleId="1110">
    <w:name w:val="111 字元 字元 字元"/>
    <w:basedOn w:val="a1"/>
    <w:link w:val="1111"/>
    <w:rsid w:val="00DB6C3F"/>
    <w:pPr>
      <w:widowControl/>
      <w:spacing w:beforeLines="50" w:before="120" w:afterLines="50" w:after="120" w:line="0" w:lineRule="atLeast"/>
      <w:ind w:left="720" w:rightChars="10" w:right="24" w:hangingChars="257" w:hanging="720"/>
      <w:outlineLvl w:val="2"/>
    </w:pPr>
    <w:rPr>
      <w:rFonts w:ascii="Cambria" w:eastAsia="標楷體" w:hAnsi="Cambria"/>
      <w:b/>
      <w:color w:val="000000"/>
      <w:kern w:val="0"/>
      <w:sz w:val="28"/>
      <w:szCs w:val="28"/>
      <w:lang w:val="x-none" w:eastAsia="en-US" w:bidi="en-US"/>
    </w:rPr>
  </w:style>
  <w:style w:type="character" w:customStyle="1" w:styleId="1111">
    <w:name w:val="111 字元 字元 字元 字元"/>
    <w:link w:val="1110"/>
    <w:rsid w:val="00DB6C3F"/>
    <w:rPr>
      <w:rFonts w:ascii="Cambria" w:eastAsia="標楷體" w:hAnsi="Cambria"/>
      <w:b/>
      <w:color w:val="000000"/>
      <w:sz w:val="28"/>
      <w:szCs w:val="28"/>
      <w:lang w:val="x-none" w:eastAsia="en-US" w:bidi="en-US"/>
    </w:rPr>
  </w:style>
  <w:style w:type="paragraph" w:customStyle="1" w:styleId="affffff0">
    <w:name w:val="表格目錄"/>
    <w:basedOn w:val="a1"/>
    <w:link w:val="affffff1"/>
    <w:qFormat/>
    <w:rsid w:val="00DB6C3F"/>
    <w:pPr>
      <w:widowControl/>
      <w:snapToGrid w:val="0"/>
    </w:pPr>
    <w:rPr>
      <w:rFonts w:ascii="標楷體" w:eastAsia="標楷體" w:hAnsi="標楷體"/>
      <w:kern w:val="0"/>
      <w:szCs w:val="22"/>
      <w:lang w:val="x-none" w:eastAsia="en-US" w:bidi="en-US"/>
    </w:rPr>
  </w:style>
  <w:style w:type="character" w:customStyle="1" w:styleId="affffff1">
    <w:name w:val="表格目錄 字元"/>
    <w:link w:val="affffff0"/>
    <w:rsid w:val="00DB6C3F"/>
    <w:rPr>
      <w:rFonts w:ascii="標楷體" w:eastAsia="標楷體" w:hAnsi="標楷體"/>
      <w:sz w:val="24"/>
      <w:szCs w:val="22"/>
      <w:lang w:val="x-none" w:eastAsia="en-US" w:bidi="en-US"/>
    </w:rPr>
  </w:style>
  <w:style w:type="paragraph" w:customStyle="1" w:styleId="a0">
    <w:name w:val="說明１"/>
    <w:basedOn w:val="afffb"/>
    <w:link w:val="affffff2"/>
    <w:qFormat/>
    <w:rsid w:val="00DB6C3F"/>
    <w:pPr>
      <w:numPr>
        <w:numId w:val="3"/>
      </w:numPr>
      <w:spacing w:line="400" w:lineRule="exact"/>
      <w:ind w:leftChars="295" w:left="1133" w:hanging="425"/>
    </w:pPr>
    <w:rPr>
      <w:rFonts w:ascii="標楷體" w:eastAsia="標楷體" w:hAnsi="標楷體"/>
      <w:sz w:val="28"/>
      <w:szCs w:val="28"/>
    </w:rPr>
  </w:style>
  <w:style w:type="paragraph" w:customStyle="1" w:styleId="29">
    <w:name w:val="說明2"/>
    <w:basedOn w:val="a1"/>
    <w:link w:val="2a"/>
    <w:qFormat/>
    <w:rsid w:val="00DB6C3F"/>
    <w:pPr>
      <w:adjustRightInd w:val="0"/>
      <w:snapToGrid w:val="0"/>
      <w:ind w:leftChars="177" w:left="851" w:hangingChars="152" w:hanging="426"/>
      <w:jc w:val="both"/>
    </w:pPr>
    <w:rPr>
      <w:rFonts w:ascii="標楷體" w:eastAsia="標楷體" w:hAnsi="標楷體"/>
      <w:sz w:val="28"/>
      <w:szCs w:val="28"/>
    </w:rPr>
  </w:style>
  <w:style w:type="character" w:customStyle="1" w:styleId="affffff2">
    <w:name w:val="說明１ 字元"/>
    <w:link w:val="a0"/>
    <w:rsid w:val="00DB6C3F"/>
    <w:rPr>
      <w:rFonts w:ascii="標楷體" w:eastAsia="標楷體" w:hAnsi="標楷體"/>
      <w:kern w:val="2"/>
      <w:sz w:val="28"/>
      <w:szCs w:val="28"/>
    </w:rPr>
  </w:style>
  <w:style w:type="character" w:customStyle="1" w:styleId="2a">
    <w:name w:val="說明2 字元"/>
    <w:link w:val="29"/>
    <w:rsid w:val="00DB6C3F"/>
    <w:rPr>
      <w:rFonts w:ascii="標楷體" w:eastAsia="標楷體" w:hAnsi="標楷體"/>
      <w:kern w:val="2"/>
      <w:sz w:val="28"/>
      <w:szCs w:val="28"/>
    </w:rPr>
  </w:style>
  <w:style w:type="paragraph" w:customStyle="1" w:styleId="1d">
    <w:name w:val="小點1"/>
    <w:basedOn w:val="a1"/>
    <w:link w:val="1e"/>
    <w:qFormat/>
    <w:rsid w:val="00DB6C3F"/>
    <w:pPr>
      <w:spacing w:line="360" w:lineRule="exact"/>
      <w:ind w:leftChars="235" w:left="992" w:hangingChars="153" w:hanging="428"/>
      <w:jc w:val="both"/>
    </w:pPr>
    <w:rPr>
      <w:rFonts w:ascii="標楷體" w:eastAsia="標楷體" w:hAnsi="標楷體"/>
      <w:sz w:val="28"/>
      <w:szCs w:val="28"/>
    </w:rPr>
  </w:style>
  <w:style w:type="paragraph" w:customStyle="1" w:styleId="affffff3">
    <w:name w:val="說明一"/>
    <w:basedOn w:val="a1"/>
    <w:link w:val="affffff4"/>
    <w:qFormat/>
    <w:rsid w:val="00DB6C3F"/>
    <w:pPr>
      <w:spacing w:line="440" w:lineRule="exact"/>
      <w:ind w:leftChars="236" w:left="992" w:hangingChars="152" w:hanging="426"/>
    </w:pPr>
    <w:rPr>
      <w:rFonts w:ascii="標楷體" w:eastAsia="標楷體" w:hAnsi="標楷體"/>
      <w:sz w:val="28"/>
      <w:szCs w:val="28"/>
    </w:rPr>
  </w:style>
  <w:style w:type="character" w:customStyle="1" w:styleId="1e">
    <w:name w:val="小點1 字元"/>
    <w:link w:val="1d"/>
    <w:rsid w:val="00DB6C3F"/>
    <w:rPr>
      <w:rFonts w:ascii="標楷體" w:eastAsia="標楷體" w:hAnsi="標楷體"/>
      <w:kern w:val="2"/>
      <w:sz w:val="28"/>
      <w:szCs w:val="28"/>
    </w:rPr>
  </w:style>
  <w:style w:type="paragraph" w:customStyle="1" w:styleId="affffff5">
    <w:name w:val="說明二"/>
    <w:basedOn w:val="affffff3"/>
    <w:link w:val="affffff6"/>
    <w:qFormat/>
    <w:rsid w:val="00DB6C3F"/>
    <w:pPr>
      <w:ind w:leftChars="235" w:left="1131" w:firstLineChars="0" w:hanging="567"/>
    </w:pPr>
  </w:style>
  <w:style w:type="character" w:customStyle="1" w:styleId="affffff4">
    <w:name w:val="說明一 字元"/>
    <w:link w:val="affffff3"/>
    <w:rsid w:val="00DB6C3F"/>
    <w:rPr>
      <w:rFonts w:ascii="標楷體" w:eastAsia="標楷體" w:hAnsi="標楷體"/>
      <w:kern w:val="2"/>
      <w:sz w:val="28"/>
      <w:szCs w:val="28"/>
    </w:rPr>
  </w:style>
  <w:style w:type="character" w:customStyle="1" w:styleId="affffff6">
    <w:name w:val="說明二 字元"/>
    <w:link w:val="affffff5"/>
    <w:rsid w:val="00DB6C3F"/>
    <w:rPr>
      <w:rFonts w:ascii="標楷體" w:eastAsia="標楷體" w:hAnsi="標楷體"/>
      <w:kern w:val="2"/>
      <w:sz w:val="28"/>
      <w:szCs w:val="28"/>
    </w:rPr>
  </w:style>
  <w:style w:type="table" w:styleId="-4">
    <w:name w:val="Light Grid Accent 4"/>
    <w:basedOn w:val="a3"/>
    <w:uiPriority w:val="62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Shading 1 Accent 6"/>
    <w:basedOn w:val="a3"/>
    <w:uiPriority w:val="63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3"/>
    <w:uiPriority w:val="61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2">
    <w:name w:val="Light Grid Accent 2"/>
    <w:basedOn w:val="a3"/>
    <w:uiPriority w:val="62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affffff7">
    <w:name w:val="Light Shading"/>
    <w:basedOn w:val="a3"/>
    <w:uiPriority w:val="60"/>
    <w:rsid w:val="00DB6C3F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f8">
    <w:name w:val="Light Grid"/>
    <w:basedOn w:val="a3"/>
    <w:uiPriority w:val="62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30">
    <w:name w:val="Light Grid Accent 3"/>
    <w:basedOn w:val="a3"/>
    <w:uiPriority w:val="62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1">
    <w:name w:val="Light Grid Accent 1"/>
    <w:basedOn w:val="a3"/>
    <w:uiPriority w:val="62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6">
    <w:name w:val="Light Grid Accent 6"/>
    <w:basedOn w:val="a3"/>
    <w:uiPriority w:val="62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2">
    <w:name w:val="Medium Shading 1 Accent 2"/>
    <w:basedOn w:val="a3"/>
    <w:uiPriority w:val="63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1">
    <w:name w:val="Light Shading Accent 3"/>
    <w:basedOn w:val="a3"/>
    <w:uiPriority w:val="60"/>
    <w:rsid w:val="00DB6C3F"/>
    <w:rPr>
      <w:rFonts w:ascii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2">
    <w:name w:val="Medium Shading 2 Accent 2"/>
    <w:basedOn w:val="a3"/>
    <w:uiPriority w:val="64"/>
    <w:rsid w:val="00DB6C3F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0">
    <w:name w:val="Light List Accent 4"/>
    <w:basedOn w:val="a3"/>
    <w:uiPriority w:val="61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0">
    <w:name w:val="Light List Accent 2"/>
    <w:basedOn w:val="a3"/>
    <w:uiPriority w:val="61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10">
    <w:name w:val="Light List Accent 1"/>
    <w:basedOn w:val="a3"/>
    <w:uiPriority w:val="61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ffffff9">
    <w:name w:val="Light List"/>
    <w:basedOn w:val="a3"/>
    <w:uiPriority w:val="61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60">
    <w:name w:val="Light Shading Accent 6"/>
    <w:basedOn w:val="a3"/>
    <w:uiPriority w:val="60"/>
    <w:rsid w:val="00DB6C3F"/>
    <w:rPr>
      <w:rFonts w:ascii="Calibri" w:hAnsi="Calibri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1">
    <w:name w:val="Light List Accent 6"/>
    <w:basedOn w:val="a3"/>
    <w:uiPriority w:val="61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20">
    <w:name w:val="Medium Grid 1 Accent 2"/>
    <w:basedOn w:val="a3"/>
    <w:uiPriority w:val="67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">
    <w:name w:val="Medium Grid 1 Accent 3"/>
    <w:basedOn w:val="a3"/>
    <w:uiPriority w:val="67"/>
    <w:rsid w:val="00DB6C3F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txt1">
    <w:name w:val="txt1"/>
    <w:rsid w:val="00DB6C3F"/>
    <w:rPr>
      <w:rFonts w:ascii="細明體" w:eastAsia="細明體" w:hAnsi="細明體" w:hint="eastAsia"/>
      <w:color w:val="666666"/>
      <w:sz w:val="18"/>
      <w:szCs w:val="18"/>
    </w:rPr>
  </w:style>
  <w:style w:type="paragraph" w:customStyle="1" w:styleId="affffffa">
    <w:name w:val="字元"/>
    <w:basedOn w:val="a1"/>
    <w:autoRedefine/>
    <w:rsid w:val="00DB6C3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-310">
    <w:name w:val="淺色清單 - 輔色 31"/>
    <w:basedOn w:val="a3"/>
    <w:next w:val="-3"/>
    <w:uiPriority w:val="61"/>
    <w:rsid w:val="00DB6C3F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">
    <w:name w:val="表格格線21"/>
    <w:basedOn w:val="a3"/>
    <w:next w:val="affff9"/>
    <w:uiPriority w:val="59"/>
    <w:rsid w:val="00DB6C3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e.moe.edu.tw/cert_intro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7DF1-C8F8-495B-A0A5-FF89674C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psnl07</dc:creator>
  <cp:lastModifiedBy>psnl07</cp:lastModifiedBy>
  <cp:revision>4</cp:revision>
  <cp:lastPrinted>2016-06-29T00:52:00Z</cp:lastPrinted>
  <dcterms:created xsi:type="dcterms:W3CDTF">2024-01-09T10:42:00Z</dcterms:created>
  <dcterms:modified xsi:type="dcterms:W3CDTF">2024-01-10T00:35:00Z</dcterms:modified>
</cp:coreProperties>
</file>